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1E8" w14:textId="0909EE8B"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70078E">
        <w:t>February</w:t>
      </w:r>
      <w:r w:rsidR="00C01962">
        <w:t xml:space="preserve"> </w:t>
      </w:r>
      <w:r w:rsidR="0070078E">
        <w:t>4</w:t>
      </w:r>
      <w:r w:rsidR="00FD367B">
        <w:t>, 20</w:t>
      </w:r>
      <w:r w:rsidR="00B64CB1">
        <w:t>2</w:t>
      </w:r>
      <w:r w:rsidR="00C01962">
        <w:t>5</w:t>
      </w:r>
    </w:p>
    <w:p w14:paraId="37DA7854" w14:textId="60621F9D" w:rsidR="00162A1C" w:rsidRDefault="007D0A19" w:rsidP="00A76B03">
      <w:pPr>
        <w:tabs>
          <w:tab w:val="left" w:pos="5760"/>
        </w:tabs>
        <w:jc w:val="right"/>
      </w:pPr>
      <w:r>
        <w:tab/>
      </w:r>
      <w:r>
        <w:tab/>
      </w:r>
    </w:p>
    <w:p w14:paraId="74470D35" w14:textId="5E5195A8"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rsidRPr="00E401B4">
        <w:t xml:space="preserve"> </w:t>
      </w:r>
      <w:r w:rsidR="005F1D75" w:rsidRPr="00E401B4">
        <w:t>7</w:t>
      </w:r>
      <w:r w:rsidR="00FD1DD0" w:rsidRPr="00E401B4">
        <w:t>:</w:t>
      </w:r>
      <w:r w:rsidR="009D084C">
        <w:t>30</w:t>
      </w:r>
      <w:r w:rsidR="00632109">
        <w:t>p.m</w:t>
      </w:r>
      <w:r w:rsidR="00FD1DD0" w:rsidRPr="002B3EB0">
        <w:t>.</w:t>
      </w:r>
      <w:r w:rsidRPr="002B3EB0">
        <w:t xml:space="preserve"> on </w:t>
      </w:r>
      <w:r w:rsidR="0070078E">
        <w:t>Febr</w:t>
      </w:r>
      <w:r w:rsidR="00C01962">
        <w:t xml:space="preserve">uary </w:t>
      </w:r>
      <w:r w:rsidR="0070078E">
        <w:t>4</w:t>
      </w:r>
      <w:r w:rsidR="00DB5B31">
        <w:t>, 202</w:t>
      </w:r>
      <w:r w:rsidR="00C01962">
        <w:t>5</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xml:space="preserve">, </w:t>
      </w:r>
      <w:r w:rsidR="00AF5C2B">
        <w:t xml:space="preserve">Paulsen, and </w:t>
      </w:r>
      <w:r w:rsidR="0070078E">
        <w:t>tenBensel</w:t>
      </w:r>
      <w:r>
        <w:t>.</w:t>
      </w:r>
      <w:r w:rsidR="00BA17FF">
        <w:t xml:space="preserve"> </w:t>
      </w:r>
      <w:r w:rsidR="00203900">
        <w:t>Absent</w:t>
      </w:r>
      <w:r w:rsidR="005928F6">
        <w:t>:</w:t>
      </w:r>
      <w:r w:rsidR="002F6A92">
        <w:t xml:space="preserve"> </w:t>
      </w:r>
      <w:r w:rsidR="0070078E">
        <w:t xml:space="preserve">Carpenter and </w:t>
      </w:r>
      <w:r w:rsidR="00660CE7">
        <w:t>Polston</w:t>
      </w:r>
      <w:r w:rsidR="00C3169D">
        <w:t xml:space="preserve">. </w:t>
      </w:r>
      <w:r w:rsidRPr="002B3EB0">
        <w:t>City</w:t>
      </w:r>
      <w:r w:rsidR="00B3644D">
        <w:t xml:space="preserve"> </w:t>
      </w:r>
      <w:r w:rsidRPr="002B3EB0">
        <w:t>Staff present</w:t>
      </w:r>
      <w:r>
        <w:t>:</w:t>
      </w:r>
      <w:r w:rsidR="00BA17FF">
        <w:t xml:space="preserve"> </w:t>
      </w:r>
      <w:r w:rsidR="00C01962">
        <w:t>Jerry Stevens</w:t>
      </w:r>
      <w:r w:rsidR="00034B98">
        <w:t xml:space="preserve"> City Superintendent,</w:t>
      </w:r>
      <w:r>
        <w:t xml:space="preserve"> </w:t>
      </w:r>
      <w:r w:rsidR="007F13C1">
        <w:t>City</w:t>
      </w:r>
      <w:r w:rsidR="003F681C">
        <w:t xml:space="preserve"> </w:t>
      </w:r>
      <w:r w:rsidR="00AE3B9C">
        <w:t>C</w:t>
      </w:r>
      <w:r>
        <w:t>lerk</w:t>
      </w:r>
      <w:r w:rsidR="00AF5C2B">
        <w:t>/Treasurer</w:t>
      </w:r>
      <w:r>
        <w:t xml:space="preserve"> </w:t>
      </w:r>
      <w:r w:rsidR="00C01962">
        <w:t>Dixie Sickels</w:t>
      </w:r>
      <w:r w:rsidR="00AF5C2B">
        <w:t>.</w:t>
      </w:r>
      <w:r>
        <w:t xml:space="preserve"> </w:t>
      </w:r>
    </w:p>
    <w:p w14:paraId="64D29A1F" w14:textId="73136628" w:rsidR="00BC3FAA" w:rsidRDefault="00BC3FAA" w:rsidP="00BC3FAA">
      <w:pPr>
        <w:tabs>
          <w:tab w:val="left" w:pos="360"/>
          <w:tab w:val="left" w:pos="5760"/>
        </w:tabs>
        <w:jc w:val="both"/>
      </w:pPr>
      <w:r w:rsidRPr="002B3EB0">
        <w:tab/>
      </w:r>
      <w:r w:rsidR="00034B98">
        <w:t>Mayor Koller</w:t>
      </w:r>
      <w:r w:rsidRPr="002B3EB0">
        <w:t xml:space="preserve"> presided over the meeting.</w:t>
      </w:r>
      <w:r w:rsidR="00FA2F7E">
        <w:t xml:space="preserve"> </w:t>
      </w:r>
      <w:r w:rsidR="00813A18">
        <w:t>T</w:t>
      </w:r>
      <w:r w:rsidR="00D24A42">
        <w:t>he</w:t>
      </w:r>
      <w:r w:rsidRPr="002B3EB0">
        <w:t xml:space="preserve"> location of the posted Open Meetings Act was stated.</w:t>
      </w:r>
    </w:p>
    <w:p w14:paraId="7E6F7871" w14:textId="0293EE8D" w:rsidR="00BC3FAA" w:rsidRDefault="000E08E0" w:rsidP="00BC3FAA">
      <w:pPr>
        <w:tabs>
          <w:tab w:val="left" w:pos="360"/>
          <w:tab w:val="left" w:pos="5760"/>
        </w:tabs>
        <w:jc w:val="both"/>
      </w:pPr>
      <w:r>
        <w:t>Public Comments:</w:t>
      </w:r>
      <w:r w:rsidR="00813A18">
        <w:t xml:space="preserve">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2FBC7D64"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7C169E">
        <w:t xml:space="preserve"> </w:t>
      </w:r>
      <w:r w:rsidR="00632109">
        <w:t xml:space="preserve">tenBensel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0046">
        <w:t xml:space="preserve"> </w:t>
      </w:r>
      <w:r w:rsidR="00632109">
        <w:t>Kreutzer</w:t>
      </w:r>
      <w:r w:rsidR="007C169E">
        <w:t xml:space="preserve"> </w:t>
      </w:r>
      <w:r w:rsidR="002F73F6">
        <w:t>for</w:t>
      </w:r>
      <w:r w:rsidR="00262418" w:rsidRPr="002B3EB0">
        <w:t xml:space="preserve"> approval of the following consent agenda:</w:t>
      </w:r>
      <w:r w:rsidR="00AB05C8" w:rsidRPr="002B3EB0">
        <w:t xml:space="preserve">  </w:t>
      </w:r>
    </w:p>
    <w:p w14:paraId="7F4B0CCD" w14:textId="597D55D6" w:rsidR="007F3A47"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7C169E">
        <w:t>January</w:t>
      </w:r>
      <w:r w:rsidR="00AF5C2B">
        <w:t xml:space="preserve"> </w:t>
      </w:r>
      <w:r w:rsidR="0062767D">
        <w:t>21</w:t>
      </w:r>
      <w:r w:rsidR="00AF5C2B">
        <w:t>, 202</w:t>
      </w:r>
      <w:r w:rsidR="007C169E">
        <w:t>5</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5D3B7430" w14:textId="001F8FC5"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p>
    <w:p w14:paraId="4CE54FDF" w14:textId="757216A9" w:rsidR="00443ECB" w:rsidRPr="002B3EB0" w:rsidRDefault="00443ECB" w:rsidP="00443ECB">
      <w:pPr>
        <w:tabs>
          <w:tab w:val="left" w:pos="360"/>
          <w:tab w:val="left" w:pos="5760"/>
        </w:tabs>
        <w:jc w:val="both"/>
      </w:pPr>
      <w:r w:rsidRPr="002B3EB0">
        <w:tab/>
        <w:t>Ayes</w:t>
      </w:r>
      <w:r w:rsidR="00166045">
        <w:t xml:space="preserve">: </w:t>
      </w:r>
      <w:r w:rsidR="00632109">
        <w:t>Middagh, Kreutzer, tenBensel, Paulsen</w:t>
      </w:r>
    </w:p>
    <w:p w14:paraId="1435F036" w14:textId="35578656" w:rsidR="00632109" w:rsidRPr="002B3EB0" w:rsidRDefault="00443ECB" w:rsidP="00632109">
      <w:pPr>
        <w:tabs>
          <w:tab w:val="left" w:pos="360"/>
          <w:tab w:val="left" w:pos="5760"/>
        </w:tabs>
        <w:jc w:val="both"/>
      </w:pPr>
      <w:r w:rsidRPr="002B3EB0">
        <w:tab/>
        <w:t xml:space="preserve">Nays: </w:t>
      </w:r>
      <w:r w:rsidR="00632109">
        <w:t>None</w:t>
      </w:r>
    </w:p>
    <w:p w14:paraId="4305AB92" w14:textId="00154CF8" w:rsidR="00E01122" w:rsidRPr="002B3EB0" w:rsidRDefault="00632109" w:rsidP="00443ECB">
      <w:pPr>
        <w:tabs>
          <w:tab w:val="left" w:pos="360"/>
          <w:tab w:val="left" w:pos="5760"/>
        </w:tabs>
        <w:jc w:val="both"/>
      </w:pPr>
      <w:r>
        <w:tab/>
      </w:r>
      <w:r w:rsidR="00443ECB" w:rsidRPr="002B3EB0">
        <w:t>Absent and Not Voting:</w:t>
      </w:r>
      <w:r w:rsidR="0047522E">
        <w:t xml:space="preserve"> </w:t>
      </w:r>
      <w:r w:rsidR="00660CE7">
        <w:t>Carpenter and Polston</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7392FDD2" w:rsidR="00E5183A" w:rsidRPr="00632109" w:rsidRDefault="00BA53DA" w:rsidP="00BA53DA">
      <w:pPr>
        <w:tabs>
          <w:tab w:val="left" w:pos="360"/>
          <w:tab w:val="left" w:pos="5760"/>
        </w:tabs>
        <w:jc w:val="both"/>
      </w:pPr>
      <w:r>
        <w:rPr>
          <w:b/>
        </w:rPr>
        <w:tab/>
      </w:r>
      <w:r w:rsidR="00E5183A" w:rsidRPr="006D7FF1">
        <w:t>City Superintendent:</w:t>
      </w:r>
      <w:r w:rsidR="00E5183A">
        <w:t xml:space="preserve"> </w:t>
      </w:r>
      <w:r w:rsidR="00F274E9">
        <w:t>Gave Report.</w:t>
      </w:r>
    </w:p>
    <w:p w14:paraId="7951A39F" w14:textId="0B34B85C" w:rsidR="00034A34" w:rsidRDefault="000C3B70" w:rsidP="00034A34">
      <w:r>
        <w:t xml:space="preserve">      </w:t>
      </w:r>
      <w:r w:rsidR="00E5183A" w:rsidRPr="006D7FF1">
        <w:t xml:space="preserve">City </w:t>
      </w:r>
      <w:r w:rsidR="008F5A1C">
        <w:t>Clerk/</w:t>
      </w:r>
      <w:r w:rsidR="00E5183A" w:rsidRPr="006D7FF1">
        <w:t>Treasurer</w:t>
      </w:r>
      <w:r w:rsidR="00E5183A">
        <w:t xml:space="preserve">: </w:t>
      </w:r>
      <w:r w:rsidR="003724F4">
        <w:t>Gave Report</w:t>
      </w:r>
      <w:r w:rsidR="00D5315C">
        <w:t>.</w:t>
      </w:r>
      <w:r w:rsidR="00D946A9">
        <w:t xml:space="preserve"> </w:t>
      </w:r>
    </w:p>
    <w:p w14:paraId="1FCAE823" w14:textId="77777777" w:rsidR="005928F6" w:rsidRDefault="005928F6" w:rsidP="00034A34"/>
    <w:p w14:paraId="7C8210F4" w14:textId="1C7BBC0B" w:rsidR="007D7665" w:rsidRPr="006C1427" w:rsidRDefault="007719E9" w:rsidP="007D7665">
      <w:pPr>
        <w:tabs>
          <w:tab w:val="left" w:pos="300"/>
          <w:tab w:val="left" w:pos="360"/>
          <w:tab w:val="left" w:pos="5760"/>
        </w:tabs>
        <w:jc w:val="both"/>
        <w:rPr>
          <w:bCs/>
        </w:rPr>
      </w:pPr>
      <w:r w:rsidRPr="007719E9">
        <w:rPr>
          <w:b/>
        </w:rPr>
        <w:t>COMMITTEE REPORTS</w:t>
      </w:r>
      <w:r>
        <w:rPr>
          <w:bCs/>
        </w:rPr>
        <w:t xml:space="preserve">:  </w:t>
      </w:r>
      <w:r w:rsidR="007D7665" w:rsidRPr="006C1427">
        <w:rPr>
          <w:bCs/>
        </w:rPr>
        <w:tab/>
      </w:r>
      <w:r w:rsidR="007D7665" w:rsidRPr="006C1427">
        <w:rPr>
          <w:bCs/>
        </w:rPr>
        <w:tab/>
      </w:r>
    </w:p>
    <w:p w14:paraId="67E492B0" w14:textId="77777777" w:rsidR="007D7665" w:rsidRDefault="007D7665" w:rsidP="00034A34"/>
    <w:p w14:paraId="41F88BE3" w14:textId="16C2A070" w:rsidR="00E5183A" w:rsidRDefault="00E5183A" w:rsidP="007719E9">
      <w:pPr>
        <w:jc w:val="both"/>
        <w:rPr>
          <w:b/>
        </w:rPr>
      </w:pPr>
      <w:r w:rsidRPr="002B3EB0">
        <w:rPr>
          <w:b/>
        </w:rPr>
        <w:t>BUSINESS</w:t>
      </w:r>
      <w:r w:rsidR="008F5A1C">
        <w:rPr>
          <w:b/>
        </w:rPr>
        <w:t>:</w:t>
      </w:r>
    </w:p>
    <w:p w14:paraId="28E224AC" w14:textId="49BC439F" w:rsidR="00DD7378" w:rsidRPr="000718A7" w:rsidRDefault="00E5183A" w:rsidP="000718A7">
      <w:pPr>
        <w:tabs>
          <w:tab w:val="left" w:pos="300"/>
          <w:tab w:val="left" w:pos="360"/>
          <w:tab w:val="left" w:pos="5760"/>
        </w:tabs>
        <w:jc w:val="both"/>
        <w:rPr>
          <w:b/>
        </w:rPr>
      </w:pPr>
      <w:r>
        <w:rPr>
          <w:b/>
        </w:rPr>
        <w:tab/>
        <w:t xml:space="preserve">Unfinished Business: </w:t>
      </w:r>
    </w:p>
    <w:p w14:paraId="689ACF05" w14:textId="77777777" w:rsidR="007D7665" w:rsidRDefault="007D7665" w:rsidP="00D33D15">
      <w:pPr>
        <w:tabs>
          <w:tab w:val="left" w:pos="300"/>
          <w:tab w:val="left" w:pos="360"/>
          <w:tab w:val="left" w:pos="5760"/>
        </w:tabs>
        <w:jc w:val="both"/>
        <w:rPr>
          <w:b/>
        </w:rPr>
      </w:pP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377B7A9E" w14:textId="55DC722D" w:rsidR="00DB28A9" w:rsidRDefault="00F04E55" w:rsidP="00DB28A9">
      <w:pPr>
        <w:tabs>
          <w:tab w:val="left" w:pos="360"/>
        </w:tabs>
        <w:jc w:val="both"/>
        <w:rPr>
          <w:bCs/>
        </w:rPr>
      </w:pPr>
      <w:r w:rsidRPr="002B3EB0">
        <w:t xml:space="preserve">Motion by </w:t>
      </w:r>
      <w:r w:rsidR="000718A7" w:rsidRPr="002B3EB0">
        <w:t>Councilman</w:t>
      </w:r>
      <w:r w:rsidR="000718A7">
        <w:t xml:space="preserve"> </w:t>
      </w:r>
      <w:r w:rsidR="00632109">
        <w:t>Paulsen</w:t>
      </w:r>
      <w:r w:rsidR="000718A7">
        <w:t xml:space="preserve"> and</w:t>
      </w:r>
      <w:r w:rsidR="000718A7" w:rsidRPr="002B3EB0">
        <w:t xml:space="preserve"> second by</w:t>
      </w:r>
      <w:r w:rsidR="000718A7">
        <w:t xml:space="preserve"> </w:t>
      </w:r>
      <w:r w:rsidR="000718A7" w:rsidRPr="002B3EB0">
        <w:t>Councilman</w:t>
      </w:r>
      <w:r w:rsidR="000718A7">
        <w:t xml:space="preserve"> </w:t>
      </w:r>
      <w:r w:rsidR="00632109">
        <w:t>tenBensel</w:t>
      </w:r>
      <w:r w:rsidR="000718A7">
        <w:t xml:space="preserve"> to </w:t>
      </w:r>
      <w:r w:rsidR="00A54591">
        <w:t xml:space="preserve">approve the claims </w:t>
      </w:r>
      <w:r w:rsidR="000B138C">
        <w:t xml:space="preserve">and payroll </w:t>
      </w:r>
      <w:r w:rsidR="00A54591">
        <w:t xml:space="preserve">for </w:t>
      </w:r>
      <w:r w:rsidR="00DB28A9">
        <w:rPr>
          <w:bCs/>
        </w:rPr>
        <w:t xml:space="preserve">the period </w:t>
      </w:r>
      <w:r w:rsidR="00586ABD">
        <w:rPr>
          <w:bCs/>
        </w:rPr>
        <w:t>1-</w:t>
      </w:r>
      <w:r w:rsidR="00832912">
        <w:rPr>
          <w:bCs/>
        </w:rPr>
        <w:t>22</w:t>
      </w:r>
      <w:r w:rsidR="00586ABD">
        <w:rPr>
          <w:bCs/>
        </w:rPr>
        <w:t>-2</w:t>
      </w:r>
      <w:r w:rsidR="00832912">
        <w:rPr>
          <w:bCs/>
        </w:rPr>
        <w:t>5</w:t>
      </w:r>
      <w:r w:rsidR="00DB28A9">
        <w:rPr>
          <w:bCs/>
        </w:rPr>
        <w:t xml:space="preserve"> to </w:t>
      </w:r>
      <w:r w:rsidR="00832912">
        <w:rPr>
          <w:bCs/>
        </w:rPr>
        <w:t>2</w:t>
      </w:r>
      <w:r w:rsidR="00DB28A9">
        <w:rPr>
          <w:bCs/>
        </w:rPr>
        <w:t>-</w:t>
      </w:r>
      <w:r w:rsidR="00832912">
        <w:rPr>
          <w:bCs/>
        </w:rPr>
        <w:t>4</w:t>
      </w:r>
      <w:r w:rsidR="00DB28A9">
        <w:rPr>
          <w:bCs/>
        </w:rPr>
        <w:t>-2</w:t>
      </w:r>
      <w:r w:rsidR="00586ABD">
        <w:rPr>
          <w:bCs/>
        </w:rPr>
        <w:t>5.</w:t>
      </w:r>
      <w:r w:rsidR="00DB28A9">
        <w:rPr>
          <w:bCs/>
        </w:rPr>
        <w:t xml:space="preserve"> </w:t>
      </w:r>
    </w:p>
    <w:tbl>
      <w:tblPr>
        <w:tblStyle w:val="TableGrid"/>
        <w:tblW w:w="0" w:type="auto"/>
        <w:tblLook w:val="04A0" w:firstRow="1" w:lastRow="0" w:firstColumn="1" w:lastColumn="0" w:noHBand="0" w:noVBand="1"/>
      </w:tblPr>
      <w:tblGrid>
        <w:gridCol w:w="1165"/>
        <w:gridCol w:w="5220"/>
        <w:gridCol w:w="1296"/>
      </w:tblGrid>
      <w:tr w:rsidR="0095248F" w:rsidRPr="0095248F" w14:paraId="7BE885C1" w14:textId="77777777" w:rsidTr="00F4556F">
        <w:trPr>
          <w:trHeight w:val="315"/>
        </w:trPr>
        <w:tc>
          <w:tcPr>
            <w:tcW w:w="1165" w:type="dxa"/>
            <w:noWrap/>
          </w:tcPr>
          <w:p w14:paraId="20F608B6" w14:textId="77777777" w:rsidR="0095248F" w:rsidRPr="00E07D4C" w:rsidRDefault="0095248F" w:rsidP="0095248F">
            <w:pPr>
              <w:tabs>
                <w:tab w:val="left" w:pos="360"/>
              </w:tabs>
              <w:jc w:val="both"/>
              <w:rPr>
                <w:rFonts w:ascii="Times New Roman" w:hAnsi="Times New Roman" w:cs="Times New Roman"/>
                <w:bCs/>
              </w:rPr>
            </w:pPr>
          </w:p>
        </w:tc>
        <w:tc>
          <w:tcPr>
            <w:tcW w:w="5220" w:type="dxa"/>
            <w:noWrap/>
          </w:tcPr>
          <w:p w14:paraId="19B8EEEF" w14:textId="5B831391" w:rsidR="0095248F" w:rsidRPr="00E07D4C" w:rsidRDefault="00027C32" w:rsidP="00027C32">
            <w:pPr>
              <w:jc w:val="both"/>
              <w:rPr>
                <w:rFonts w:ascii="Times New Roman" w:hAnsi="Times New Roman" w:cs="Times New Roman"/>
                <w:b/>
                <w:bCs/>
              </w:rPr>
            </w:pPr>
            <w:r w:rsidRPr="00E07D4C">
              <w:rPr>
                <w:rFonts w:ascii="Times New Roman" w:hAnsi="Times New Roman" w:cs="Times New Roman"/>
                <w:b/>
                <w:bCs/>
              </w:rPr>
              <w:t>EXPENSES 1/22/25 -2/4/2025</w:t>
            </w:r>
          </w:p>
        </w:tc>
        <w:tc>
          <w:tcPr>
            <w:tcW w:w="936" w:type="dxa"/>
            <w:noWrap/>
          </w:tcPr>
          <w:p w14:paraId="66B2FEDE" w14:textId="77777777" w:rsidR="0095248F" w:rsidRPr="00E07D4C" w:rsidRDefault="0095248F" w:rsidP="0095248F">
            <w:pPr>
              <w:tabs>
                <w:tab w:val="left" w:pos="360"/>
              </w:tabs>
              <w:jc w:val="both"/>
              <w:rPr>
                <w:rFonts w:ascii="Times New Roman" w:hAnsi="Times New Roman" w:cs="Times New Roman"/>
                <w:b/>
                <w:bCs/>
              </w:rPr>
            </w:pPr>
          </w:p>
        </w:tc>
      </w:tr>
      <w:tr w:rsidR="0095248F" w:rsidRPr="0095248F" w14:paraId="2B1EFF5E" w14:textId="77777777" w:rsidTr="00F4556F">
        <w:trPr>
          <w:trHeight w:val="315"/>
        </w:trPr>
        <w:tc>
          <w:tcPr>
            <w:tcW w:w="1165" w:type="dxa"/>
            <w:noWrap/>
          </w:tcPr>
          <w:p w14:paraId="226027AA" w14:textId="77777777" w:rsidR="0095248F" w:rsidRPr="00E07D4C" w:rsidRDefault="0095248F" w:rsidP="0095248F">
            <w:pPr>
              <w:tabs>
                <w:tab w:val="left" w:pos="360"/>
              </w:tabs>
              <w:jc w:val="both"/>
              <w:rPr>
                <w:rFonts w:ascii="Times New Roman" w:hAnsi="Times New Roman" w:cs="Times New Roman"/>
                <w:bCs/>
              </w:rPr>
            </w:pPr>
          </w:p>
        </w:tc>
        <w:tc>
          <w:tcPr>
            <w:tcW w:w="5220" w:type="dxa"/>
            <w:noWrap/>
          </w:tcPr>
          <w:p w14:paraId="5DDE639F" w14:textId="5782A11D" w:rsidR="0095248F" w:rsidRPr="00E07D4C" w:rsidRDefault="00027C32" w:rsidP="00027C32">
            <w:pPr>
              <w:jc w:val="both"/>
              <w:rPr>
                <w:rFonts w:ascii="Times New Roman" w:hAnsi="Times New Roman" w:cs="Times New Roman"/>
              </w:rPr>
            </w:pPr>
            <w:r w:rsidRPr="00E07D4C">
              <w:rPr>
                <w:rFonts w:ascii="Times New Roman" w:hAnsi="Times New Roman" w:cs="Times New Roman"/>
              </w:rPr>
              <w:t>Payroll January 27, 2025</w:t>
            </w:r>
          </w:p>
        </w:tc>
        <w:tc>
          <w:tcPr>
            <w:tcW w:w="936" w:type="dxa"/>
            <w:noWrap/>
          </w:tcPr>
          <w:p w14:paraId="37A0B3D0" w14:textId="66820DF4" w:rsidR="0095248F" w:rsidRPr="00E07D4C" w:rsidRDefault="00027C32" w:rsidP="00B212CD">
            <w:pPr>
              <w:jc w:val="right"/>
              <w:rPr>
                <w:rFonts w:ascii="Times New Roman" w:hAnsi="Times New Roman" w:cs="Times New Roman"/>
              </w:rPr>
            </w:pPr>
            <w:r w:rsidRPr="00E07D4C">
              <w:rPr>
                <w:rFonts w:ascii="Times New Roman" w:hAnsi="Times New Roman" w:cs="Times New Roman"/>
              </w:rPr>
              <w:t>11124.63</w:t>
            </w:r>
          </w:p>
        </w:tc>
      </w:tr>
      <w:tr w:rsidR="00603804" w:rsidRPr="0095248F" w14:paraId="39B87DBC" w14:textId="77777777" w:rsidTr="00F4556F">
        <w:trPr>
          <w:trHeight w:val="315"/>
        </w:trPr>
        <w:tc>
          <w:tcPr>
            <w:tcW w:w="1165" w:type="dxa"/>
            <w:noWrap/>
          </w:tcPr>
          <w:p w14:paraId="5F377397" w14:textId="3AD31355"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102822</w:t>
            </w:r>
          </w:p>
        </w:tc>
        <w:tc>
          <w:tcPr>
            <w:tcW w:w="5220" w:type="dxa"/>
            <w:noWrap/>
          </w:tcPr>
          <w:p w14:paraId="6D5A5BC4" w14:textId="4142B9D0"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Debit Card</w:t>
            </w:r>
            <w:r w:rsidR="00F4556F">
              <w:rPr>
                <w:rFonts w:ascii="Times New Roman" w:hAnsi="Times New Roman" w:cs="Times New Roman"/>
                <w:color w:val="000000"/>
              </w:rPr>
              <w:t>-postage</w:t>
            </w:r>
          </w:p>
        </w:tc>
        <w:tc>
          <w:tcPr>
            <w:tcW w:w="936" w:type="dxa"/>
            <w:noWrap/>
          </w:tcPr>
          <w:p w14:paraId="3E7F6E55" w14:textId="7026545C"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58.50</w:t>
            </w:r>
          </w:p>
        </w:tc>
      </w:tr>
      <w:tr w:rsidR="00603804" w:rsidRPr="0095248F" w14:paraId="05F7D6FE" w14:textId="77777777" w:rsidTr="00F4556F">
        <w:trPr>
          <w:trHeight w:val="315"/>
        </w:trPr>
        <w:tc>
          <w:tcPr>
            <w:tcW w:w="1165" w:type="dxa"/>
            <w:noWrap/>
          </w:tcPr>
          <w:p w14:paraId="75BC5A61" w14:textId="4E997314"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102823</w:t>
            </w:r>
          </w:p>
        </w:tc>
        <w:tc>
          <w:tcPr>
            <w:tcW w:w="5220" w:type="dxa"/>
            <w:noWrap/>
          </w:tcPr>
          <w:p w14:paraId="55E42735" w14:textId="0B028089"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EFTPS</w:t>
            </w:r>
            <w:r w:rsidR="00F4556F">
              <w:rPr>
                <w:rFonts w:ascii="Times New Roman" w:hAnsi="Times New Roman" w:cs="Times New Roman"/>
                <w:color w:val="000000"/>
              </w:rPr>
              <w:t>-payroll taxes</w:t>
            </w:r>
          </w:p>
        </w:tc>
        <w:tc>
          <w:tcPr>
            <w:tcW w:w="936" w:type="dxa"/>
            <w:noWrap/>
          </w:tcPr>
          <w:p w14:paraId="2CC112B8" w14:textId="097F4AB5"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3,077.13</w:t>
            </w:r>
          </w:p>
        </w:tc>
      </w:tr>
      <w:tr w:rsidR="00603804" w:rsidRPr="0095248F" w14:paraId="65A13F7B" w14:textId="77777777" w:rsidTr="00F4556F">
        <w:trPr>
          <w:trHeight w:val="315"/>
        </w:trPr>
        <w:tc>
          <w:tcPr>
            <w:tcW w:w="1165" w:type="dxa"/>
            <w:noWrap/>
          </w:tcPr>
          <w:p w14:paraId="0FFF7FF4" w14:textId="6FE09FE1"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102824</w:t>
            </w:r>
          </w:p>
        </w:tc>
        <w:tc>
          <w:tcPr>
            <w:tcW w:w="5220" w:type="dxa"/>
            <w:noWrap/>
          </w:tcPr>
          <w:p w14:paraId="57DC7786" w14:textId="61447074"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AFLAC</w:t>
            </w:r>
            <w:r w:rsidR="00F4556F">
              <w:rPr>
                <w:rFonts w:ascii="Times New Roman" w:hAnsi="Times New Roman" w:cs="Times New Roman"/>
                <w:color w:val="000000"/>
              </w:rPr>
              <w:t>-flex benefit</w:t>
            </w:r>
          </w:p>
        </w:tc>
        <w:tc>
          <w:tcPr>
            <w:tcW w:w="936" w:type="dxa"/>
            <w:noWrap/>
          </w:tcPr>
          <w:p w14:paraId="3FE23F40" w14:textId="7361A9D6"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121.98</w:t>
            </w:r>
          </w:p>
        </w:tc>
      </w:tr>
      <w:tr w:rsidR="00603804" w:rsidRPr="0095248F" w14:paraId="197D9BD2" w14:textId="77777777" w:rsidTr="00F4556F">
        <w:trPr>
          <w:trHeight w:val="315"/>
        </w:trPr>
        <w:tc>
          <w:tcPr>
            <w:tcW w:w="1165" w:type="dxa"/>
            <w:noWrap/>
          </w:tcPr>
          <w:p w14:paraId="760D4B97" w14:textId="17625DDF"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102825</w:t>
            </w:r>
          </w:p>
        </w:tc>
        <w:tc>
          <w:tcPr>
            <w:tcW w:w="5220" w:type="dxa"/>
            <w:noWrap/>
          </w:tcPr>
          <w:p w14:paraId="7719CDFF" w14:textId="59140D47"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AG Valley Co-op</w:t>
            </w:r>
            <w:r w:rsidR="00F4556F">
              <w:rPr>
                <w:rFonts w:ascii="Times New Roman" w:hAnsi="Times New Roman" w:cs="Times New Roman"/>
                <w:color w:val="000000"/>
              </w:rPr>
              <w:t>-fuel</w:t>
            </w:r>
          </w:p>
        </w:tc>
        <w:tc>
          <w:tcPr>
            <w:tcW w:w="936" w:type="dxa"/>
            <w:noWrap/>
          </w:tcPr>
          <w:p w14:paraId="3400B071" w14:textId="04BD7DC4"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895.34</w:t>
            </w:r>
          </w:p>
        </w:tc>
      </w:tr>
      <w:tr w:rsidR="00603804" w:rsidRPr="0095248F" w14:paraId="6815A8BE" w14:textId="77777777" w:rsidTr="00F4556F">
        <w:trPr>
          <w:trHeight w:val="315"/>
        </w:trPr>
        <w:tc>
          <w:tcPr>
            <w:tcW w:w="1165" w:type="dxa"/>
            <w:noWrap/>
          </w:tcPr>
          <w:p w14:paraId="02CF86AF" w14:textId="33B7F37A"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102826</w:t>
            </w:r>
          </w:p>
        </w:tc>
        <w:tc>
          <w:tcPr>
            <w:tcW w:w="5220" w:type="dxa"/>
            <w:noWrap/>
          </w:tcPr>
          <w:p w14:paraId="6E6E8E4F" w14:textId="07CC06CC"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ATC Communications</w:t>
            </w:r>
            <w:r w:rsidR="00F4556F">
              <w:rPr>
                <w:rFonts w:ascii="Times New Roman" w:hAnsi="Times New Roman" w:cs="Times New Roman"/>
                <w:color w:val="000000"/>
              </w:rPr>
              <w:t>-phone</w:t>
            </w:r>
          </w:p>
        </w:tc>
        <w:tc>
          <w:tcPr>
            <w:tcW w:w="936" w:type="dxa"/>
            <w:noWrap/>
          </w:tcPr>
          <w:p w14:paraId="22566962" w14:textId="748E87F7"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809.08</w:t>
            </w:r>
          </w:p>
        </w:tc>
      </w:tr>
      <w:tr w:rsidR="00603804" w:rsidRPr="0095248F" w14:paraId="7A173FE8" w14:textId="77777777" w:rsidTr="00F4556F">
        <w:trPr>
          <w:trHeight w:val="315"/>
        </w:trPr>
        <w:tc>
          <w:tcPr>
            <w:tcW w:w="1165" w:type="dxa"/>
            <w:noWrap/>
          </w:tcPr>
          <w:p w14:paraId="21F7808E" w14:textId="33046364"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102827</w:t>
            </w:r>
          </w:p>
        </w:tc>
        <w:tc>
          <w:tcPr>
            <w:tcW w:w="5220" w:type="dxa"/>
            <w:noWrap/>
          </w:tcPr>
          <w:p w14:paraId="2F0B80E8" w14:textId="5CF1263E"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Black Hills Energy</w:t>
            </w:r>
            <w:r w:rsidR="00F4556F">
              <w:rPr>
                <w:rFonts w:ascii="Times New Roman" w:hAnsi="Times New Roman" w:cs="Times New Roman"/>
                <w:color w:val="000000"/>
              </w:rPr>
              <w:t>-Legion Gas</w:t>
            </w:r>
          </w:p>
        </w:tc>
        <w:tc>
          <w:tcPr>
            <w:tcW w:w="936" w:type="dxa"/>
            <w:noWrap/>
          </w:tcPr>
          <w:p w14:paraId="675D1C65" w14:textId="1B02FEAD"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54.45</w:t>
            </w:r>
          </w:p>
        </w:tc>
      </w:tr>
      <w:tr w:rsidR="00603804" w:rsidRPr="0095248F" w14:paraId="241E6CA4" w14:textId="77777777" w:rsidTr="00F4556F">
        <w:trPr>
          <w:trHeight w:val="315"/>
        </w:trPr>
        <w:tc>
          <w:tcPr>
            <w:tcW w:w="1165" w:type="dxa"/>
            <w:noWrap/>
          </w:tcPr>
          <w:p w14:paraId="68FB92BA" w14:textId="4A65C586"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102828</w:t>
            </w:r>
          </w:p>
        </w:tc>
        <w:tc>
          <w:tcPr>
            <w:tcW w:w="5220" w:type="dxa"/>
            <w:noWrap/>
          </w:tcPr>
          <w:p w14:paraId="1638D5B2" w14:textId="620B1D70"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Nebraska Department of Revenue</w:t>
            </w:r>
            <w:r w:rsidR="00F4556F">
              <w:rPr>
                <w:rFonts w:ascii="Times New Roman" w:hAnsi="Times New Roman" w:cs="Times New Roman"/>
                <w:color w:val="000000"/>
              </w:rPr>
              <w:t>-taxes</w:t>
            </w:r>
          </w:p>
        </w:tc>
        <w:tc>
          <w:tcPr>
            <w:tcW w:w="936" w:type="dxa"/>
            <w:noWrap/>
          </w:tcPr>
          <w:p w14:paraId="1D6AC543" w14:textId="5CF0F4B5"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969.34</w:t>
            </w:r>
          </w:p>
        </w:tc>
      </w:tr>
      <w:tr w:rsidR="00603804" w:rsidRPr="0095248F" w14:paraId="7777932F" w14:textId="77777777" w:rsidTr="00F4556F">
        <w:trPr>
          <w:trHeight w:val="315"/>
        </w:trPr>
        <w:tc>
          <w:tcPr>
            <w:tcW w:w="1165" w:type="dxa"/>
            <w:noWrap/>
          </w:tcPr>
          <w:p w14:paraId="3E3A8620" w14:textId="3D57897C"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102829</w:t>
            </w:r>
          </w:p>
        </w:tc>
        <w:tc>
          <w:tcPr>
            <w:tcW w:w="5220" w:type="dxa"/>
            <w:noWrap/>
          </w:tcPr>
          <w:p w14:paraId="66385C74" w14:textId="4ECF95C3"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ATC Communications</w:t>
            </w:r>
            <w:r w:rsidR="00F4556F">
              <w:rPr>
                <w:rFonts w:ascii="Times New Roman" w:hAnsi="Times New Roman" w:cs="Times New Roman"/>
                <w:color w:val="000000"/>
              </w:rPr>
              <w:t>-police phone</w:t>
            </w:r>
          </w:p>
        </w:tc>
        <w:tc>
          <w:tcPr>
            <w:tcW w:w="936" w:type="dxa"/>
            <w:noWrap/>
          </w:tcPr>
          <w:p w14:paraId="1B3FBE63" w14:textId="22E8B6FF"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57.11</w:t>
            </w:r>
          </w:p>
        </w:tc>
      </w:tr>
      <w:tr w:rsidR="00603804" w:rsidRPr="0095248F" w14:paraId="4DB0F167" w14:textId="77777777" w:rsidTr="00F4556F">
        <w:trPr>
          <w:trHeight w:val="315"/>
        </w:trPr>
        <w:tc>
          <w:tcPr>
            <w:tcW w:w="1165" w:type="dxa"/>
            <w:noWrap/>
          </w:tcPr>
          <w:p w14:paraId="41566D42" w14:textId="624231C9"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102830</w:t>
            </w:r>
          </w:p>
        </w:tc>
        <w:tc>
          <w:tcPr>
            <w:tcW w:w="5220" w:type="dxa"/>
            <w:noWrap/>
          </w:tcPr>
          <w:p w14:paraId="2BAA4822" w14:textId="53BA7955"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Accelerated Receivable Solutions</w:t>
            </w:r>
            <w:r w:rsidR="00F4556F">
              <w:rPr>
                <w:rFonts w:ascii="Times New Roman" w:hAnsi="Times New Roman" w:cs="Times New Roman"/>
                <w:color w:val="000000"/>
              </w:rPr>
              <w:t>-garnishment</w:t>
            </w:r>
          </w:p>
        </w:tc>
        <w:tc>
          <w:tcPr>
            <w:tcW w:w="936" w:type="dxa"/>
            <w:noWrap/>
          </w:tcPr>
          <w:p w14:paraId="3E9DFAF2" w14:textId="54C1160C"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428.96</w:t>
            </w:r>
          </w:p>
        </w:tc>
      </w:tr>
      <w:tr w:rsidR="00603804" w:rsidRPr="0095248F" w14:paraId="40B13462" w14:textId="77777777" w:rsidTr="00F4556F">
        <w:trPr>
          <w:trHeight w:val="315"/>
        </w:trPr>
        <w:tc>
          <w:tcPr>
            <w:tcW w:w="1165" w:type="dxa"/>
            <w:noWrap/>
          </w:tcPr>
          <w:p w14:paraId="1829CDF1" w14:textId="207CE0C3"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102831</w:t>
            </w:r>
          </w:p>
        </w:tc>
        <w:tc>
          <w:tcPr>
            <w:tcW w:w="5220" w:type="dxa"/>
            <w:noWrap/>
          </w:tcPr>
          <w:p w14:paraId="16CE6202" w14:textId="51E73BCE"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Blue Cross Blue Shield of Nebraska</w:t>
            </w:r>
            <w:r w:rsidR="00F4556F">
              <w:rPr>
                <w:rFonts w:ascii="Times New Roman" w:hAnsi="Times New Roman" w:cs="Times New Roman"/>
                <w:color w:val="000000"/>
              </w:rPr>
              <w:t>-heath insurance</w:t>
            </w:r>
          </w:p>
        </w:tc>
        <w:tc>
          <w:tcPr>
            <w:tcW w:w="936" w:type="dxa"/>
            <w:noWrap/>
          </w:tcPr>
          <w:p w14:paraId="069296D6" w14:textId="0E77BA28"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3,168.74</w:t>
            </w:r>
          </w:p>
        </w:tc>
      </w:tr>
      <w:tr w:rsidR="00603804" w:rsidRPr="0095248F" w14:paraId="65B12481" w14:textId="77777777" w:rsidTr="00F4556F">
        <w:trPr>
          <w:trHeight w:val="315"/>
        </w:trPr>
        <w:tc>
          <w:tcPr>
            <w:tcW w:w="1165" w:type="dxa"/>
            <w:noWrap/>
          </w:tcPr>
          <w:p w14:paraId="6933669F" w14:textId="71C74C2A"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102832</w:t>
            </w:r>
          </w:p>
        </w:tc>
        <w:tc>
          <w:tcPr>
            <w:tcW w:w="5220" w:type="dxa"/>
            <w:noWrap/>
          </w:tcPr>
          <w:p w14:paraId="73F4C57D" w14:textId="02EA8A43"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Crawford Repair</w:t>
            </w:r>
            <w:r w:rsidR="00F4556F">
              <w:rPr>
                <w:rFonts w:ascii="Times New Roman" w:hAnsi="Times New Roman" w:cs="Times New Roman"/>
                <w:color w:val="000000"/>
              </w:rPr>
              <w:t>-cart rental</w:t>
            </w:r>
          </w:p>
        </w:tc>
        <w:tc>
          <w:tcPr>
            <w:tcW w:w="936" w:type="dxa"/>
            <w:noWrap/>
          </w:tcPr>
          <w:p w14:paraId="1049438D" w14:textId="222D444F" w:rsidR="00603804" w:rsidRPr="00E07D4C" w:rsidRDefault="00603804" w:rsidP="00B212CD">
            <w:pPr>
              <w:tabs>
                <w:tab w:val="left" w:pos="360"/>
              </w:tabs>
              <w:jc w:val="right"/>
              <w:rPr>
                <w:rFonts w:ascii="Times New Roman" w:hAnsi="Times New Roman" w:cs="Times New Roman"/>
                <w:bCs/>
              </w:rPr>
            </w:pPr>
            <w:r w:rsidRPr="00E07D4C">
              <w:rPr>
                <w:rFonts w:ascii="Times New Roman" w:hAnsi="Times New Roman" w:cs="Times New Roman"/>
                <w:color w:val="000000"/>
              </w:rPr>
              <w:t>1,000.00</w:t>
            </w:r>
          </w:p>
        </w:tc>
      </w:tr>
      <w:tr w:rsidR="00603804" w:rsidRPr="0095248F" w14:paraId="0A1D3D6A" w14:textId="77777777" w:rsidTr="00F4556F">
        <w:trPr>
          <w:trHeight w:val="315"/>
        </w:trPr>
        <w:tc>
          <w:tcPr>
            <w:tcW w:w="1165" w:type="dxa"/>
            <w:noWrap/>
          </w:tcPr>
          <w:p w14:paraId="57D2501D" w14:textId="05C1D15C"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102833</w:t>
            </w:r>
          </w:p>
        </w:tc>
        <w:tc>
          <w:tcPr>
            <w:tcW w:w="5220" w:type="dxa"/>
            <w:noWrap/>
          </w:tcPr>
          <w:p w14:paraId="3A584DEA" w14:textId="394D9FBB"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Nebraska Dep't of Transp</w:t>
            </w:r>
            <w:r w:rsidR="00F4556F">
              <w:rPr>
                <w:rFonts w:ascii="Times New Roman" w:hAnsi="Times New Roman" w:cs="Times New Roman"/>
                <w:color w:val="000000"/>
              </w:rPr>
              <w:t>-annual maintenance</w:t>
            </w:r>
          </w:p>
        </w:tc>
        <w:tc>
          <w:tcPr>
            <w:tcW w:w="936" w:type="dxa"/>
            <w:noWrap/>
          </w:tcPr>
          <w:p w14:paraId="68B1DAA1" w14:textId="3DA251E2"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5,079.10</w:t>
            </w:r>
          </w:p>
        </w:tc>
      </w:tr>
      <w:tr w:rsidR="00603804" w:rsidRPr="0095248F" w14:paraId="1ABB1B69" w14:textId="77777777" w:rsidTr="00F4556F">
        <w:trPr>
          <w:trHeight w:val="315"/>
        </w:trPr>
        <w:tc>
          <w:tcPr>
            <w:tcW w:w="1165" w:type="dxa"/>
            <w:noWrap/>
          </w:tcPr>
          <w:p w14:paraId="1EC9C6B4" w14:textId="778971B0"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102834</w:t>
            </w:r>
          </w:p>
        </w:tc>
        <w:tc>
          <w:tcPr>
            <w:tcW w:w="5220" w:type="dxa"/>
            <w:noWrap/>
          </w:tcPr>
          <w:p w14:paraId="3DD8ADE6" w14:textId="3702F23A"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PLIC - Principal Life Insurance Comp</w:t>
            </w:r>
            <w:r w:rsidR="00F4556F">
              <w:rPr>
                <w:rFonts w:ascii="Times New Roman" w:hAnsi="Times New Roman" w:cs="Times New Roman"/>
                <w:color w:val="000000"/>
              </w:rPr>
              <w:t>-insurance</w:t>
            </w:r>
          </w:p>
        </w:tc>
        <w:tc>
          <w:tcPr>
            <w:tcW w:w="936" w:type="dxa"/>
            <w:noWrap/>
          </w:tcPr>
          <w:p w14:paraId="3C942779" w14:textId="172C1402"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860.69</w:t>
            </w:r>
          </w:p>
        </w:tc>
      </w:tr>
      <w:tr w:rsidR="00603804" w:rsidRPr="0095248F" w14:paraId="2FBB2F29" w14:textId="77777777" w:rsidTr="00F4556F">
        <w:trPr>
          <w:trHeight w:val="315"/>
        </w:trPr>
        <w:tc>
          <w:tcPr>
            <w:tcW w:w="1165" w:type="dxa"/>
            <w:noWrap/>
          </w:tcPr>
          <w:p w14:paraId="17174571" w14:textId="6EDB60C6"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102835</w:t>
            </w:r>
          </w:p>
        </w:tc>
        <w:tc>
          <w:tcPr>
            <w:tcW w:w="5220" w:type="dxa"/>
            <w:noWrap/>
          </w:tcPr>
          <w:p w14:paraId="72CFBFAA" w14:textId="5E9B8283"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Altec Industries, Inc.</w:t>
            </w:r>
            <w:r w:rsidR="00F4556F">
              <w:rPr>
                <w:rFonts w:ascii="Times New Roman" w:hAnsi="Times New Roman" w:cs="Times New Roman"/>
                <w:color w:val="000000"/>
              </w:rPr>
              <w:t>-bucket truck repairs</w:t>
            </w:r>
          </w:p>
        </w:tc>
        <w:tc>
          <w:tcPr>
            <w:tcW w:w="936" w:type="dxa"/>
            <w:noWrap/>
          </w:tcPr>
          <w:p w14:paraId="26F8BEC4" w14:textId="11086074"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208.75</w:t>
            </w:r>
          </w:p>
        </w:tc>
      </w:tr>
      <w:tr w:rsidR="00603804" w:rsidRPr="0095248F" w14:paraId="603DD973" w14:textId="77777777" w:rsidTr="00F4556F">
        <w:trPr>
          <w:trHeight w:val="315"/>
        </w:trPr>
        <w:tc>
          <w:tcPr>
            <w:tcW w:w="1165" w:type="dxa"/>
            <w:noWrap/>
          </w:tcPr>
          <w:p w14:paraId="3B0CF616" w14:textId="711C853C"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lastRenderedPageBreak/>
              <w:t>102836</w:t>
            </w:r>
          </w:p>
        </w:tc>
        <w:tc>
          <w:tcPr>
            <w:tcW w:w="5220" w:type="dxa"/>
            <w:noWrap/>
          </w:tcPr>
          <w:p w14:paraId="7B497AB0" w14:textId="3EBAF88A"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Arapahoe Chamber of Commerce</w:t>
            </w:r>
            <w:r w:rsidR="00F4556F">
              <w:rPr>
                <w:rFonts w:ascii="Times New Roman" w:hAnsi="Times New Roman" w:cs="Times New Roman"/>
                <w:color w:val="000000"/>
              </w:rPr>
              <w:t>-dues</w:t>
            </w:r>
          </w:p>
        </w:tc>
        <w:tc>
          <w:tcPr>
            <w:tcW w:w="936" w:type="dxa"/>
            <w:noWrap/>
          </w:tcPr>
          <w:p w14:paraId="4CF4A3D4" w14:textId="0968FFCF"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100.00</w:t>
            </w:r>
          </w:p>
        </w:tc>
      </w:tr>
      <w:tr w:rsidR="00603804" w:rsidRPr="0095248F" w14:paraId="02E36535" w14:textId="77777777" w:rsidTr="00F4556F">
        <w:trPr>
          <w:trHeight w:val="315"/>
        </w:trPr>
        <w:tc>
          <w:tcPr>
            <w:tcW w:w="1165" w:type="dxa"/>
            <w:noWrap/>
          </w:tcPr>
          <w:p w14:paraId="3FCBFE06" w14:textId="6E3051FE"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102837</w:t>
            </w:r>
          </w:p>
        </w:tc>
        <w:tc>
          <w:tcPr>
            <w:tcW w:w="5220" w:type="dxa"/>
            <w:noWrap/>
          </w:tcPr>
          <w:p w14:paraId="0FDCFF94" w14:textId="12A67CD3"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Atlas Automation LLC</w:t>
            </w:r>
            <w:r w:rsidR="00F4556F">
              <w:rPr>
                <w:rFonts w:ascii="Times New Roman" w:hAnsi="Times New Roman" w:cs="Times New Roman"/>
                <w:color w:val="000000"/>
              </w:rPr>
              <w:t>-well maintenance</w:t>
            </w:r>
          </w:p>
        </w:tc>
        <w:tc>
          <w:tcPr>
            <w:tcW w:w="936" w:type="dxa"/>
            <w:noWrap/>
          </w:tcPr>
          <w:p w14:paraId="2C458A9D" w14:textId="1C2A6E7C"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608.00</w:t>
            </w:r>
          </w:p>
        </w:tc>
      </w:tr>
      <w:tr w:rsidR="00603804" w:rsidRPr="0095248F" w14:paraId="145F99C1" w14:textId="77777777" w:rsidTr="00F4556F">
        <w:trPr>
          <w:trHeight w:val="315"/>
        </w:trPr>
        <w:tc>
          <w:tcPr>
            <w:tcW w:w="1165" w:type="dxa"/>
            <w:noWrap/>
          </w:tcPr>
          <w:p w14:paraId="68AE5042" w14:textId="4EC67F93"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102838</w:t>
            </w:r>
          </w:p>
        </w:tc>
        <w:tc>
          <w:tcPr>
            <w:tcW w:w="5220" w:type="dxa"/>
            <w:noWrap/>
          </w:tcPr>
          <w:p w14:paraId="0249E20D" w14:textId="28D7E44C"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IIMC</w:t>
            </w:r>
            <w:r w:rsidR="00F4556F">
              <w:rPr>
                <w:rFonts w:ascii="Times New Roman" w:hAnsi="Times New Roman" w:cs="Times New Roman"/>
                <w:color w:val="000000"/>
              </w:rPr>
              <w:t>-dues</w:t>
            </w:r>
          </w:p>
        </w:tc>
        <w:tc>
          <w:tcPr>
            <w:tcW w:w="936" w:type="dxa"/>
            <w:noWrap/>
          </w:tcPr>
          <w:p w14:paraId="6771D0AE" w14:textId="22DD4D10"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160.00</w:t>
            </w:r>
          </w:p>
        </w:tc>
      </w:tr>
      <w:tr w:rsidR="00603804" w:rsidRPr="0095248F" w14:paraId="6CE005E2" w14:textId="77777777" w:rsidTr="00F4556F">
        <w:trPr>
          <w:trHeight w:val="315"/>
        </w:trPr>
        <w:tc>
          <w:tcPr>
            <w:tcW w:w="1165" w:type="dxa"/>
            <w:noWrap/>
          </w:tcPr>
          <w:p w14:paraId="329A32DE" w14:textId="3018FF72"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102839</w:t>
            </w:r>
          </w:p>
        </w:tc>
        <w:tc>
          <w:tcPr>
            <w:tcW w:w="5220" w:type="dxa"/>
            <w:noWrap/>
          </w:tcPr>
          <w:p w14:paraId="609E3980" w14:textId="634B6A30"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Nebraska Clerk Institute</w:t>
            </w:r>
            <w:r w:rsidR="00F4556F">
              <w:rPr>
                <w:rFonts w:ascii="Times New Roman" w:hAnsi="Times New Roman" w:cs="Times New Roman"/>
                <w:color w:val="000000"/>
              </w:rPr>
              <w:t>-training</w:t>
            </w:r>
          </w:p>
        </w:tc>
        <w:tc>
          <w:tcPr>
            <w:tcW w:w="936" w:type="dxa"/>
            <w:noWrap/>
          </w:tcPr>
          <w:p w14:paraId="3110CEF3" w14:textId="1EE21344"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318.00</w:t>
            </w:r>
          </w:p>
        </w:tc>
      </w:tr>
      <w:tr w:rsidR="00603804" w:rsidRPr="0095248F" w14:paraId="52E88D8F" w14:textId="77777777" w:rsidTr="00F4556F">
        <w:trPr>
          <w:trHeight w:val="315"/>
        </w:trPr>
        <w:tc>
          <w:tcPr>
            <w:tcW w:w="1165" w:type="dxa"/>
            <w:noWrap/>
          </w:tcPr>
          <w:p w14:paraId="694EA57C" w14:textId="4A0C9879"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102840</w:t>
            </w:r>
          </w:p>
        </w:tc>
        <w:tc>
          <w:tcPr>
            <w:tcW w:w="5220" w:type="dxa"/>
            <w:noWrap/>
          </w:tcPr>
          <w:p w14:paraId="092F85F4" w14:textId="79C1480A" w:rsidR="00603804" w:rsidRPr="00E07D4C" w:rsidRDefault="00603804" w:rsidP="00603804">
            <w:pPr>
              <w:tabs>
                <w:tab w:val="left" w:pos="360"/>
              </w:tabs>
              <w:jc w:val="both"/>
              <w:rPr>
                <w:rFonts w:ascii="Times New Roman" w:hAnsi="Times New Roman" w:cs="Times New Roman"/>
                <w:bCs/>
              </w:rPr>
            </w:pPr>
            <w:r w:rsidRPr="00E07D4C">
              <w:rPr>
                <w:rFonts w:ascii="Times New Roman" w:hAnsi="Times New Roman" w:cs="Times New Roman"/>
                <w:color w:val="000000"/>
              </w:rPr>
              <w:t>Maxwell Products Inc</w:t>
            </w:r>
            <w:r w:rsidR="00F4556F">
              <w:rPr>
                <w:rFonts w:ascii="Times New Roman" w:hAnsi="Times New Roman" w:cs="Times New Roman"/>
                <w:color w:val="000000"/>
              </w:rPr>
              <w:t>-Mastic</w:t>
            </w:r>
          </w:p>
        </w:tc>
        <w:tc>
          <w:tcPr>
            <w:tcW w:w="936" w:type="dxa"/>
            <w:noWrap/>
          </w:tcPr>
          <w:p w14:paraId="7F329770" w14:textId="6209D0DF" w:rsidR="00603804" w:rsidRPr="00E07D4C" w:rsidRDefault="00603804"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15,292.40</w:t>
            </w:r>
          </w:p>
        </w:tc>
      </w:tr>
      <w:tr w:rsidR="00AF2CD7" w:rsidRPr="0095248F" w14:paraId="04C47416" w14:textId="77777777" w:rsidTr="00F4556F">
        <w:trPr>
          <w:trHeight w:val="315"/>
        </w:trPr>
        <w:tc>
          <w:tcPr>
            <w:tcW w:w="1165" w:type="dxa"/>
            <w:noWrap/>
          </w:tcPr>
          <w:p w14:paraId="3E8B9A1D" w14:textId="3B1D456B"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102841</w:t>
            </w:r>
          </w:p>
        </w:tc>
        <w:tc>
          <w:tcPr>
            <w:tcW w:w="5220" w:type="dxa"/>
            <w:noWrap/>
          </w:tcPr>
          <w:p w14:paraId="0CA42B59" w14:textId="79EF2392"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Nebraska Rural Water Association</w:t>
            </w:r>
            <w:r w:rsidR="00F4556F">
              <w:rPr>
                <w:rFonts w:ascii="Times New Roman" w:hAnsi="Times New Roman" w:cs="Times New Roman"/>
                <w:color w:val="000000"/>
              </w:rPr>
              <w:t>-dues</w:t>
            </w:r>
          </w:p>
        </w:tc>
        <w:tc>
          <w:tcPr>
            <w:tcW w:w="936" w:type="dxa"/>
            <w:noWrap/>
          </w:tcPr>
          <w:p w14:paraId="111F9C86" w14:textId="30682865"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300.00</w:t>
            </w:r>
          </w:p>
        </w:tc>
      </w:tr>
      <w:tr w:rsidR="00AF2CD7" w:rsidRPr="0095248F" w14:paraId="61D263FC" w14:textId="77777777" w:rsidTr="00F4556F">
        <w:trPr>
          <w:trHeight w:val="315"/>
        </w:trPr>
        <w:tc>
          <w:tcPr>
            <w:tcW w:w="1165" w:type="dxa"/>
            <w:noWrap/>
          </w:tcPr>
          <w:p w14:paraId="7FA61454" w14:textId="6CFCE40C"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102842</w:t>
            </w:r>
          </w:p>
        </w:tc>
        <w:tc>
          <w:tcPr>
            <w:tcW w:w="5220" w:type="dxa"/>
            <w:noWrap/>
          </w:tcPr>
          <w:p w14:paraId="2166DE64" w14:textId="7C66B6A1"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Black Hills Energy</w:t>
            </w:r>
            <w:r w:rsidR="00F4556F">
              <w:rPr>
                <w:rFonts w:ascii="Times New Roman" w:hAnsi="Times New Roman" w:cs="Times New Roman"/>
                <w:color w:val="000000"/>
              </w:rPr>
              <w:t>-city gas</w:t>
            </w:r>
          </w:p>
        </w:tc>
        <w:tc>
          <w:tcPr>
            <w:tcW w:w="936" w:type="dxa"/>
            <w:noWrap/>
          </w:tcPr>
          <w:p w14:paraId="026E702F" w14:textId="26E27D0A"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1,078.28</w:t>
            </w:r>
          </w:p>
        </w:tc>
      </w:tr>
      <w:tr w:rsidR="00AF2CD7" w:rsidRPr="0095248F" w14:paraId="0F95A85F" w14:textId="77777777" w:rsidTr="00F4556F">
        <w:trPr>
          <w:trHeight w:val="315"/>
        </w:trPr>
        <w:tc>
          <w:tcPr>
            <w:tcW w:w="1165" w:type="dxa"/>
            <w:noWrap/>
          </w:tcPr>
          <w:p w14:paraId="5F529B21" w14:textId="3CC599D2"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102843</w:t>
            </w:r>
          </w:p>
        </w:tc>
        <w:tc>
          <w:tcPr>
            <w:tcW w:w="5220" w:type="dxa"/>
            <w:noWrap/>
          </w:tcPr>
          <w:p w14:paraId="7F1636FF" w14:textId="312B9BDC"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Kearney Hub</w:t>
            </w:r>
            <w:r w:rsidR="00F4556F">
              <w:rPr>
                <w:rFonts w:ascii="Times New Roman" w:hAnsi="Times New Roman" w:cs="Times New Roman"/>
                <w:color w:val="000000"/>
              </w:rPr>
              <w:t>-RFP</w:t>
            </w:r>
          </w:p>
        </w:tc>
        <w:tc>
          <w:tcPr>
            <w:tcW w:w="936" w:type="dxa"/>
            <w:noWrap/>
          </w:tcPr>
          <w:p w14:paraId="1248D810" w14:textId="59E3B402"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50.76</w:t>
            </w:r>
          </w:p>
        </w:tc>
      </w:tr>
      <w:tr w:rsidR="00AF2CD7" w:rsidRPr="0095248F" w14:paraId="3EAAAFA2" w14:textId="77777777" w:rsidTr="00F4556F">
        <w:trPr>
          <w:trHeight w:val="315"/>
        </w:trPr>
        <w:tc>
          <w:tcPr>
            <w:tcW w:w="1165" w:type="dxa"/>
            <w:noWrap/>
          </w:tcPr>
          <w:p w14:paraId="7B68EDB8" w14:textId="03AAD1B4"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102844</w:t>
            </w:r>
          </w:p>
        </w:tc>
        <w:tc>
          <w:tcPr>
            <w:tcW w:w="5220" w:type="dxa"/>
            <w:noWrap/>
          </w:tcPr>
          <w:p w14:paraId="0374A84E" w14:textId="7EBE98E5"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Debit Card</w:t>
            </w:r>
            <w:r w:rsidR="00F4556F">
              <w:rPr>
                <w:rFonts w:ascii="Times New Roman" w:hAnsi="Times New Roman" w:cs="Times New Roman"/>
                <w:color w:val="000000"/>
              </w:rPr>
              <w:t>-office expense</w:t>
            </w:r>
          </w:p>
        </w:tc>
        <w:tc>
          <w:tcPr>
            <w:tcW w:w="936" w:type="dxa"/>
            <w:noWrap/>
          </w:tcPr>
          <w:p w14:paraId="2D696093" w14:textId="0F7DA698"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90.00</w:t>
            </w:r>
          </w:p>
        </w:tc>
      </w:tr>
      <w:tr w:rsidR="00AF2CD7" w:rsidRPr="0095248F" w14:paraId="7E965099" w14:textId="77777777" w:rsidTr="00F4556F">
        <w:trPr>
          <w:trHeight w:val="315"/>
        </w:trPr>
        <w:tc>
          <w:tcPr>
            <w:tcW w:w="1165" w:type="dxa"/>
            <w:noWrap/>
          </w:tcPr>
          <w:p w14:paraId="3520B796" w14:textId="4B3B93A6"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102845</w:t>
            </w:r>
          </w:p>
        </w:tc>
        <w:tc>
          <w:tcPr>
            <w:tcW w:w="5220" w:type="dxa"/>
            <w:noWrap/>
          </w:tcPr>
          <w:p w14:paraId="432FD83F" w14:textId="2482C99E"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HSA Accounts</w:t>
            </w:r>
            <w:r w:rsidR="00F4556F">
              <w:rPr>
                <w:rFonts w:ascii="Times New Roman" w:hAnsi="Times New Roman" w:cs="Times New Roman"/>
                <w:color w:val="000000"/>
              </w:rPr>
              <w:t>-employee contributions</w:t>
            </w:r>
          </w:p>
        </w:tc>
        <w:tc>
          <w:tcPr>
            <w:tcW w:w="936" w:type="dxa"/>
            <w:noWrap/>
          </w:tcPr>
          <w:p w14:paraId="1D87D22A" w14:textId="626CBDFA"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77.50</w:t>
            </w:r>
          </w:p>
        </w:tc>
      </w:tr>
      <w:tr w:rsidR="00AF2CD7" w:rsidRPr="0095248F" w14:paraId="2C0813D2" w14:textId="77777777" w:rsidTr="00F4556F">
        <w:trPr>
          <w:trHeight w:val="315"/>
        </w:trPr>
        <w:tc>
          <w:tcPr>
            <w:tcW w:w="1165" w:type="dxa"/>
            <w:noWrap/>
          </w:tcPr>
          <w:p w14:paraId="679EF863" w14:textId="479C160E"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102848</w:t>
            </w:r>
          </w:p>
        </w:tc>
        <w:tc>
          <w:tcPr>
            <w:tcW w:w="5220" w:type="dxa"/>
            <w:noWrap/>
          </w:tcPr>
          <w:p w14:paraId="58ABE314" w14:textId="50DE7355"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Landmark Implement Co</w:t>
            </w:r>
            <w:r w:rsidR="00F4556F">
              <w:rPr>
                <w:rFonts w:ascii="Times New Roman" w:hAnsi="Times New Roman" w:cs="Times New Roman"/>
                <w:color w:val="000000"/>
              </w:rPr>
              <w:t>-parts</w:t>
            </w:r>
          </w:p>
        </w:tc>
        <w:tc>
          <w:tcPr>
            <w:tcW w:w="936" w:type="dxa"/>
            <w:noWrap/>
          </w:tcPr>
          <w:p w14:paraId="55334C6F" w14:textId="00C118D5"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15.50</w:t>
            </w:r>
          </w:p>
        </w:tc>
      </w:tr>
      <w:tr w:rsidR="00AF2CD7" w:rsidRPr="0095248F" w14:paraId="5E782395" w14:textId="77777777" w:rsidTr="00F4556F">
        <w:trPr>
          <w:trHeight w:val="315"/>
        </w:trPr>
        <w:tc>
          <w:tcPr>
            <w:tcW w:w="1165" w:type="dxa"/>
            <w:noWrap/>
          </w:tcPr>
          <w:p w14:paraId="4CED1C6E" w14:textId="4A06ED41"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102849</w:t>
            </w:r>
          </w:p>
        </w:tc>
        <w:tc>
          <w:tcPr>
            <w:tcW w:w="5220" w:type="dxa"/>
            <w:noWrap/>
          </w:tcPr>
          <w:p w14:paraId="3F688A31" w14:textId="735704E7"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Water &amp; Light Department</w:t>
            </w:r>
            <w:r w:rsidR="00F4556F">
              <w:rPr>
                <w:rFonts w:ascii="Times New Roman" w:hAnsi="Times New Roman" w:cs="Times New Roman"/>
                <w:color w:val="000000"/>
              </w:rPr>
              <w:t>-utilities</w:t>
            </w:r>
          </w:p>
        </w:tc>
        <w:tc>
          <w:tcPr>
            <w:tcW w:w="936" w:type="dxa"/>
            <w:noWrap/>
          </w:tcPr>
          <w:p w14:paraId="288A58A9" w14:textId="0AE26445"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8,641.44</w:t>
            </w:r>
          </w:p>
        </w:tc>
      </w:tr>
      <w:tr w:rsidR="00AF2CD7" w:rsidRPr="0095248F" w14:paraId="6B135690" w14:textId="77777777" w:rsidTr="00F4556F">
        <w:trPr>
          <w:trHeight w:val="315"/>
        </w:trPr>
        <w:tc>
          <w:tcPr>
            <w:tcW w:w="1165" w:type="dxa"/>
            <w:noWrap/>
          </w:tcPr>
          <w:p w14:paraId="41FA0350" w14:textId="06C8AC1C"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102850</w:t>
            </w:r>
          </w:p>
        </w:tc>
        <w:tc>
          <w:tcPr>
            <w:tcW w:w="5220" w:type="dxa"/>
            <w:noWrap/>
          </w:tcPr>
          <w:p w14:paraId="2F5DFB64" w14:textId="65E4CEA1"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Vestis</w:t>
            </w:r>
            <w:r w:rsidR="00F4556F">
              <w:rPr>
                <w:rFonts w:ascii="Times New Roman" w:hAnsi="Times New Roman" w:cs="Times New Roman"/>
                <w:color w:val="000000"/>
              </w:rPr>
              <w:t>-mats &amp; Mops</w:t>
            </w:r>
          </w:p>
        </w:tc>
        <w:tc>
          <w:tcPr>
            <w:tcW w:w="936" w:type="dxa"/>
            <w:noWrap/>
          </w:tcPr>
          <w:p w14:paraId="4381F150" w14:textId="2A2D6A15"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66.34</w:t>
            </w:r>
          </w:p>
        </w:tc>
      </w:tr>
      <w:tr w:rsidR="00AF2CD7" w:rsidRPr="0095248F" w14:paraId="54E50F9B" w14:textId="77777777" w:rsidTr="00F4556F">
        <w:trPr>
          <w:trHeight w:val="315"/>
        </w:trPr>
        <w:tc>
          <w:tcPr>
            <w:tcW w:w="1165" w:type="dxa"/>
            <w:noWrap/>
          </w:tcPr>
          <w:p w14:paraId="5FECBD9C" w14:textId="5B7F6B50"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102851</w:t>
            </w:r>
          </w:p>
        </w:tc>
        <w:tc>
          <w:tcPr>
            <w:tcW w:w="5220" w:type="dxa"/>
            <w:noWrap/>
          </w:tcPr>
          <w:p w14:paraId="1832E7B6" w14:textId="2D734CBC"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Square</w:t>
            </w:r>
            <w:r w:rsidR="00F4556F">
              <w:rPr>
                <w:rFonts w:ascii="Times New Roman" w:hAnsi="Times New Roman" w:cs="Times New Roman"/>
                <w:color w:val="000000"/>
              </w:rPr>
              <w:t>-monthly fees</w:t>
            </w:r>
          </w:p>
        </w:tc>
        <w:tc>
          <w:tcPr>
            <w:tcW w:w="936" w:type="dxa"/>
            <w:noWrap/>
          </w:tcPr>
          <w:p w14:paraId="73EFE304" w14:textId="2B4B83C1"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140.00</w:t>
            </w:r>
          </w:p>
        </w:tc>
      </w:tr>
      <w:tr w:rsidR="00AF2CD7" w:rsidRPr="0095248F" w14:paraId="688B08E4" w14:textId="77777777" w:rsidTr="00F4556F">
        <w:trPr>
          <w:trHeight w:val="315"/>
        </w:trPr>
        <w:tc>
          <w:tcPr>
            <w:tcW w:w="1165" w:type="dxa"/>
            <w:noWrap/>
          </w:tcPr>
          <w:p w14:paraId="72949096" w14:textId="4244BE4B"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386</w:t>
            </w:r>
          </w:p>
        </w:tc>
        <w:tc>
          <w:tcPr>
            <w:tcW w:w="5220" w:type="dxa"/>
            <w:noWrap/>
          </w:tcPr>
          <w:p w14:paraId="487BBE2E" w14:textId="1F0EA55B"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Eakes Office Solutions</w:t>
            </w:r>
            <w:r w:rsidR="00F4556F">
              <w:rPr>
                <w:rFonts w:ascii="Times New Roman" w:hAnsi="Times New Roman" w:cs="Times New Roman"/>
                <w:color w:val="000000"/>
              </w:rPr>
              <w:t>-supplies</w:t>
            </w:r>
          </w:p>
        </w:tc>
        <w:tc>
          <w:tcPr>
            <w:tcW w:w="936" w:type="dxa"/>
            <w:noWrap/>
          </w:tcPr>
          <w:p w14:paraId="4E3BD5EF" w14:textId="0B0A5653"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139.08</w:t>
            </w:r>
          </w:p>
        </w:tc>
      </w:tr>
      <w:tr w:rsidR="00AF2CD7" w:rsidRPr="0095248F" w14:paraId="308B19D6" w14:textId="77777777" w:rsidTr="00F4556F">
        <w:trPr>
          <w:trHeight w:val="315"/>
        </w:trPr>
        <w:tc>
          <w:tcPr>
            <w:tcW w:w="1165" w:type="dxa"/>
            <w:noWrap/>
          </w:tcPr>
          <w:p w14:paraId="38E0EF37" w14:textId="6245221B"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387</w:t>
            </w:r>
          </w:p>
        </w:tc>
        <w:tc>
          <w:tcPr>
            <w:tcW w:w="5220" w:type="dxa"/>
            <w:noWrap/>
          </w:tcPr>
          <w:p w14:paraId="2845E966" w14:textId="0EDA55E1"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Protex Central Inc</w:t>
            </w:r>
            <w:r w:rsidR="00F4556F">
              <w:rPr>
                <w:rFonts w:ascii="Times New Roman" w:hAnsi="Times New Roman" w:cs="Times New Roman"/>
                <w:color w:val="000000"/>
              </w:rPr>
              <w:t>-alarm inspection</w:t>
            </w:r>
          </w:p>
        </w:tc>
        <w:tc>
          <w:tcPr>
            <w:tcW w:w="936" w:type="dxa"/>
            <w:noWrap/>
          </w:tcPr>
          <w:p w14:paraId="1D17AE6C" w14:textId="269E69C2"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195.00</w:t>
            </w:r>
          </w:p>
        </w:tc>
      </w:tr>
      <w:tr w:rsidR="00AF2CD7" w:rsidRPr="0095248F" w14:paraId="1E0153D2" w14:textId="77777777" w:rsidTr="00F4556F">
        <w:trPr>
          <w:trHeight w:val="315"/>
        </w:trPr>
        <w:tc>
          <w:tcPr>
            <w:tcW w:w="1165" w:type="dxa"/>
            <w:noWrap/>
          </w:tcPr>
          <w:p w14:paraId="636AEDD9" w14:textId="113A3E01"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388</w:t>
            </w:r>
          </w:p>
        </w:tc>
        <w:tc>
          <w:tcPr>
            <w:tcW w:w="5220" w:type="dxa"/>
            <w:noWrap/>
          </w:tcPr>
          <w:p w14:paraId="18338623" w14:textId="79711BA6"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S &amp; W Auto Parts Inc</w:t>
            </w:r>
            <w:r w:rsidR="00F4556F">
              <w:rPr>
                <w:rFonts w:ascii="Times New Roman" w:hAnsi="Times New Roman" w:cs="Times New Roman"/>
                <w:color w:val="000000"/>
              </w:rPr>
              <w:t>-</w:t>
            </w:r>
            <w:r w:rsidR="003B18B4">
              <w:rPr>
                <w:rFonts w:ascii="Times New Roman" w:hAnsi="Times New Roman" w:cs="Times New Roman"/>
                <w:color w:val="000000"/>
              </w:rPr>
              <w:t>supplies</w:t>
            </w:r>
          </w:p>
        </w:tc>
        <w:tc>
          <w:tcPr>
            <w:tcW w:w="936" w:type="dxa"/>
            <w:noWrap/>
          </w:tcPr>
          <w:p w14:paraId="0BAD9A33" w14:textId="264C1121"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733.88</w:t>
            </w:r>
          </w:p>
        </w:tc>
      </w:tr>
      <w:tr w:rsidR="00AF2CD7" w:rsidRPr="0095248F" w14:paraId="611655DA" w14:textId="77777777" w:rsidTr="00F4556F">
        <w:trPr>
          <w:trHeight w:val="315"/>
        </w:trPr>
        <w:tc>
          <w:tcPr>
            <w:tcW w:w="1165" w:type="dxa"/>
            <w:noWrap/>
          </w:tcPr>
          <w:p w14:paraId="33F96918" w14:textId="026957D3"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389</w:t>
            </w:r>
          </w:p>
        </w:tc>
        <w:tc>
          <w:tcPr>
            <w:tcW w:w="5220" w:type="dxa"/>
            <w:noWrap/>
          </w:tcPr>
          <w:p w14:paraId="02419457" w14:textId="4F873E7B"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Leon Schievelbein</w:t>
            </w:r>
            <w:r w:rsidR="003B18B4">
              <w:rPr>
                <w:rFonts w:ascii="Times New Roman" w:hAnsi="Times New Roman" w:cs="Times New Roman"/>
                <w:color w:val="000000"/>
              </w:rPr>
              <w:t>-clothing reimbursement</w:t>
            </w:r>
          </w:p>
        </w:tc>
        <w:tc>
          <w:tcPr>
            <w:tcW w:w="936" w:type="dxa"/>
            <w:noWrap/>
          </w:tcPr>
          <w:p w14:paraId="28E4802F" w14:textId="4F39F26C"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79.92</w:t>
            </w:r>
          </w:p>
        </w:tc>
      </w:tr>
      <w:tr w:rsidR="00AF2CD7" w:rsidRPr="0095248F" w14:paraId="28B1ECD2" w14:textId="77777777" w:rsidTr="00F4556F">
        <w:trPr>
          <w:trHeight w:val="315"/>
        </w:trPr>
        <w:tc>
          <w:tcPr>
            <w:tcW w:w="1165" w:type="dxa"/>
            <w:noWrap/>
          </w:tcPr>
          <w:p w14:paraId="30E887AE" w14:textId="1E5AFA9E"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390</w:t>
            </w:r>
          </w:p>
        </w:tc>
        <w:tc>
          <w:tcPr>
            <w:tcW w:w="5220" w:type="dxa"/>
            <w:noWrap/>
          </w:tcPr>
          <w:p w14:paraId="63A9DEDF" w14:textId="1C8C8C7B"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Dixie Sickels</w:t>
            </w:r>
            <w:r w:rsidR="003B18B4">
              <w:rPr>
                <w:rFonts w:ascii="Times New Roman" w:hAnsi="Times New Roman" w:cs="Times New Roman"/>
                <w:color w:val="000000"/>
              </w:rPr>
              <w:t>-mileage reimbursement</w:t>
            </w:r>
          </w:p>
        </w:tc>
        <w:tc>
          <w:tcPr>
            <w:tcW w:w="936" w:type="dxa"/>
            <w:noWrap/>
          </w:tcPr>
          <w:p w14:paraId="06D807DA" w14:textId="7D15E9BE"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93.80</w:t>
            </w:r>
          </w:p>
        </w:tc>
      </w:tr>
      <w:tr w:rsidR="00AF2CD7" w:rsidRPr="0095248F" w14:paraId="307B9DC5" w14:textId="77777777" w:rsidTr="00F4556F">
        <w:trPr>
          <w:trHeight w:val="315"/>
        </w:trPr>
        <w:tc>
          <w:tcPr>
            <w:tcW w:w="1165" w:type="dxa"/>
            <w:noWrap/>
          </w:tcPr>
          <w:p w14:paraId="4CD6F7B9" w14:textId="234D4563"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391</w:t>
            </w:r>
          </w:p>
        </w:tc>
        <w:tc>
          <w:tcPr>
            <w:tcW w:w="5220" w:type="dxa"/>
            <w:noWrap/>
          </w:tcPr>
          <w:p w14:paraId="6DEA6053" w14:textId="50A3145C" w:rsidR="00AF2CD7" w:rsidRPr="00E07D4C" w:rsidRDefault="00AF2CD7" w:rsidP="00AF2CD7">
            <w:pPr>
              <w:tabs>
                <w:tab w:val="left" w:pos="360"/>
              </w:tabs>
              <w:jc w:val="both"/>
              <w:rPr>
                <w:rFonts w:ascii="Times New Roman" w:hAnsi="Times New Roman" w:cs="Times New Roman"/>
                <w:bCs/>
              </w:rPr>
            </w:pPr>
            <w:r w:rsidRPr="00E07D4C">
              <w:rPr>
                <w:rFonts w:ascii="Times New Roman" w:hAnsi="Times New Roman" w:cs="Times New Roman"/>
                <w:color w:val="000000"/>
              </w:rPr>
              <w:t>Gerald Stevens</w:t>
            </w:r>
            <w:r w:rsidR="003B18B4">
              <w:rPr>
                <w:rFonts w:ascii="Times New Roman" w:hAnsi="Times New Roman" w:cs="Times New Roman"/>
                <w:color w:val="000000"/>
              </w:rPr>
              <w:t>-clothing reimbursement</w:t>
            </w:r>
          </w:p>
        </w:tc>
        <w:tc>
          <w:tcPr>
            <w:tcW w:w="936" w:type="dxa"/>
            <w:noWrap/>
          </w:tcPr>
          <w:p w14:paraId="537E547A" w14:textId="4CB511B6" w:rsidR="00AF2CD7" w:rsidRPr="00E07D4C" w:rsidRDefault="00AF2CD7" w:rsidP="00744635">
            <w:pPr>
              <w:tabs>
                <w:tab w:val="left" w:pos="360"/>
              </w:tabs>
              <w:jc w:val="right"/>
              <w:rPr>
                <w:rFonts w:ascii="Times New Roman" w:hAnsi="Times New Roman" w:cs="Times New Roman"/>
                <w:bCs/>
              </w:rPr>
            </w:pPr>
            <w:r w:rsidRPr="00E07D4C">
              <w:rPr>
                <w:rFonts w:ascii="Times New Roman" w:hAnsi="Times New Roman" w:cs="Times New Roman"/>
                <w:color w:val="000000"/>
              </w:rPr>
              <w:t>14.53</w:t>
            </w:r>
          </w:p>
        </w:tc>
      </w:tr>
      <w:tr w:rsidR="0095248F" w:rsidRPr="0095248F" w14:paraId="40633BD8" w14:textId="77777777" w:rsidTr="00F4556F">
        <w:trPr>
          <w:trHeight w:val="315"/>
        </w:trPr>
        <w:tc>
          <w:tcPr>
            <w:tcW w:w="1165" w:type="dxa"/>
            <w:noWrap/>
          </w:tcPr>
          <w:p w14:paraId="1160530E" w14:textId="5BAA0F15" w:rsidR="0095248F" w:rsidRPr="00E07D4C" w:rsidRDefault="0095248F" w:rsidP="0095248F">
            <w:pPr>
              <w:tabs>
                <w:tab w:val="left" w:pos="360"/>
              </w:tabs>
              <w:jc w:val="both"/>
              <w:rPr>
                <w:rFonts w:ascii="Times New Roman" w:hAnsi="Times New Roman" w:cs="Times New Roman"/>
                <w:bCs/>
              </w:rPr>
            </w:pPr>
          </w:p>
        </w:tc>
        <w:tc>
          <w:tcPr>
            <w:tcW w:w="5220" w:type="dxa"/>
            <w:noWrap/>
          </w:tcPr>
          <w:p w14:paraId="375EF450" w14:textId="2117356F" w:rsidR="0095248F" w:rsidRPr="00E07D4C" w:rsidRDefault="00AF2CD7" w:rsidP="00AF2CD7">
            <w:pPr>
              <w:jc w:val="both"/>
              <w:rPr>
                <w:rFonts w:ascii="Times New Roman" w:hAnsi="Times New Roman" w:cs="Times New Roman"/>
                <w:b/>
                <w:bCs/>
              </w:rPr>
            </w:pPr>
            <w:r w:rsidRPr="00E07D4C">
              <w:rPr>
                <w:rFonts w:ascii="Times New Roman" w:hAnsi="Times New Roman" w:cs="Times New Roman"/>
                <w:b/>
                <w:bCs/>
              </w:rPr>
              <w:t>TOTAL EXPENSES</w:t>
            </w:r>
          </w:p>
        </w:tc>
        <w:tc>
          <w:tcPr>
            <w:tcW w:w="936" w:type="dxa"/>
            <w:noWrap/>
          </w:tcPr>
          <w:p w14:paraId="50CF6BB1" w14:textId="06F85E18" w:rsidR="0095248F" w:rsidRPr="00E07D4C" w:rsidRDefault="00AF2CD7" w:rsidP="00744635">
            <w:pPr>
              <w:jc w:val="right"/>
              <w:rPr>
                <w:rFonts w:ascii="Times New Roman" w:hAnsi="Times New Roman" w:cs="Times New Roman"/>
                <w:b/>
                <w:bCs/>
              </w:rPr>
            </w:pPr>
            <w:r w:rsidRPr="00E07D4C">
              <w:rPr>
                <w:rFonts w:ascii="Times New Roman" w:hAnsi="Times New Roman" w:cs="Times New Roman"/>
                <w:b/>
                <w:bCs/>
              </w:rPr>
              <w:t>$56,108.23</w:t>
            </w:r>
          </w:p>
        </w:tc>
      </w:tr>
    </w:tbl>
    <w:p w14:paraId="616E67C1" w14:textId="77777777" w:rsidR="000A63E0" w:rsidRDefault="000A63E0" w:rsidP="00DB28A9">
      <w:pPr>
        <w:tabs>
          <w:tab w:val="left" w:pos="360"/>
        </w:tabs>
        <w:jc w:val="both"/>
        <w:rPr>
          <w:bCs/>
        </w:rPr>
      </w:pPr>
    </w:p>
    <w:p w14:paraId="0483298C" w14:textId="55600902" w:rsidR="00F274E9" w:rsidRPr="002B3EB0" w:rsidRDefault="00DB28A9" w:rsidP="00F274E9">
      <w:pPr>
        <w:tabs>
          <w:tab w:val="left" w:pos="360"/>
        </w:tabs>
        <w:jc w:val="both"/>
      </w:pPr>
      <w:r>
        <w:t xml:space="preserve">     </w:t>
      </w:r>
      <w:r w:rsidR="00F274E9" w:rsidRPr="004C2788">
        <w:t>Roll call vote on the consent agenda motion was as fo</w:t>
      </w:r>
      <w:r w:rsidR="00F274E9">
        <w:t xml:space="preserve">llows: </w:t>
      </w:r>
    </w:p>
    <w:p w14:paraId="36DD9908" w14:textId="65961893" w:rsidR="00F274E9" w:rsidRPr="002B3EB0" w:rsidRDefault="00F274E9" w:rsidP="00F274E9">
      <w:pPr>
        <w:tabs>
          <w:tab w:val="left" w:pos="360"/>
          <w:tab w:val="left" w:pos="5760"/>
        </w:tabs>
        <w:jc w:val="both"/>
      </w:pPr>
      <w:r w:rsidRPr="002B3EB0">
        <w:tab/>
        <w:t>Ayes</w:t>
      </w:r>
      <w:r>
        <w:t xml:space="preserve">: </w:t>
      </w:r>
      <w:r w:rsidR="00632109">
        <w:t>Kreutzer, tenBensel, Paulsen, Middagh</w:t>
      </w:r>
    </w:p>
    <w:p w14:paraId="6E449215" w14:textId="7DB40154" w:rsidR="00F274E9" w:rsidRDefault="00F274E9" w:rsidP="00F274E9">
      <w:pPr>
        <w:tabs>
          <w:tab w:val="left" w:pos="360"/>
          <w:tab w:val="left" w:pos="5760"/>
        </w:tabs>
        <w:jc w:val="both"/>
      </w:pPr>
      <w:r w:rsidRPr="002B3EB0">
        <w:tab/>
        <w:t xml:space="preserve">Nays: </w:t>
      </w:r>
      <w:r w:rsidR="00632109">
        <w:t>None</w:t>
      </w:r>
    </w:p>
    <w:p w14:paraId="57A52916" w14:textId="3AEADDAC" w:rsidR="00F274E9" w:rsidRPr="002B3EB0" w:rsidRDefault="00F274E9" w:rsidP="00F274E9">
      <w:pPr>
        <w:tabs>
          <w:tab w:val="left" w:pos="360"/>
          <w:tab w:val="left" w:pos="5760"/>
        </w:tabs>
        <w:jc w:val="both"/>
      </w:pPr>
      <w:r>
        <w:tab/>
        <w:t xml:space="preserve">Abstain: </w:t>
      </w:r>
      <w:r w:rsidR="00545CD7">
        <w:t xml:space="preserve">Middagh </w:t>
      </w:r>
      <w:r w:rsidR="00632109">
        <w:t xml:space="preserve">from </w:t>
      </w:r>
      <w:r w:rsidR="00545CD7">
        <w:t>ACH</w:t>
      </w:r>
      <w:r w:rsidR="00632109">
        <w:t>#</w:t>
      </w:r>
      <w:r w:rsidR="00545CD7">
        <w:t>388 for $733.88</w:t>
      </w:r>
    </w:p>
    <w:p w14:paraId="76261BC3" w14:textId="77777777" w:rsidR="00F274E9" w:rsidRPr="002B3EB0" w:rsidRDefault="00F274E9" w:rsidP="00F274E9">
      <w:pPr>
        <w:tabs>
          <w:tab w:val="left" w:pos="360"/>
          <w:tab w:val="left" w:pos="5760"/>
        </w:tabs>
        <w:jc w:val="both"/>
      </w:pPr>
      <w:r w:rsidRPr="002B3EB0">
        <w:tab/>
        <w:t>Absent and Not Voting:</w:t>
      </w:r>
      <w:r>
        <w:t xml:space="preserve"> Carpenter and Polston</w:t>
      </w:r>
    </w:p>
    <w:p w14:paraId="2F0401D3" w14:textId="77777777" w:rsidR="00F274E9" w:rsidRDefault="00F274E9" w:rsidP="00F274E9">
      <w:pPr>
        <w:tabs>
          <w:tab w:val="left" w:pos="360"/>
          <w:tab w:val="left" w:pos="5760"/>
        </w:tabs>
        <w:jc w:val="both"/>
      </w:pPr>
      <w:r w:rsidRPr="002B3EB0">
        <w:tab/>
      </w:r>
      <w:r>
        <w:rPr>
          <w:bCs/>
        </w:rPr>
        <w:t xml:space="preserve">The </w:t>
      </w:r>
      <w:r>
        <w:t xml:space="preserve">Mayor </w:t>
      </w:r>
      <w:r w:rsidRPr="002B3EB0">
        <w:t>declared the motion carried.</w:t>
      </w:r>
    </w:p>
    <w:p w14:paraId="49AB89C7" w14:textId="47C6CA67" w:rsidR="00B549E8" w:rsidRDefault="00B549E8" w:rsidP="00F274E9">
      <w:pPr>
        <w:tabs>
          <w:tab w:val="left" w:pos="360"/>
        </w:tabs>
        <w:jc w:val="both"/>
      </w:pPr>
    </w:p>
    <w:p w14:paraId="74291371" w14:textId="7C79520E" w:rsidR="00C512E5" w:rsidRPr="00C512E5" w:rsidRDefault="0079719D" w:rsidP="00C512E5">
      <w:pPr>
        <w:jc w:val="both"/>
        <w:rPr>
          <w:bCs/>
        </w:rPr>
      </w:pPr>
      <w:r w:rsidRPr="002B3EB0">
        <w:t xml:space="preserve">Motion by </w:t>
      </w:r>
      <w:r w:rsidR="00FE6991" w:rsidRPr="002B3EB0">
        <w:t>Councilman</w:t>
      </w:r>
      <w:r w:rsidR="00FE6991">
        <w:t xml:space="preserve"> </w:t>
      </w:r>
      <w:r w:rsidR="00632109">
        <w:t>tenBensel</w:t>
      </w:r>
      <w:r w:rsidR="00FE6991">
        <w:t xml:space="preserve"> and</w:t>
      </w:r>
      <w:r w:rsidR="00FE6991" w:rsidRPr="002B3EB0">
        <w:t xml:space="preserve"> second by</w:t>
      </w:r>
      <w:r w:rsidR="00FE6991">
        <w:t xml:space="preserve"> </w:t>
      </w:r>
      <w:r w:rsidR="00FE6991" w:rsidRPr="002B3EB0">
        <w:t>Councilman</w:t>
      </w:r>
      <w:r w:rsidR="00FE6991">
        <w:t xml:space="preserve"> </w:t>
      </w:r>
      <w:r w:rsidR="00632109">
        <w:t>Middagh</w:t>
      </w:r>
      <w:r w:rsidR="00FE6991">
        <w:t xml:space="preserve"> to</w:t>
      </w:r>
      <w:r>
        <w:t xml:space="preserve"> approve the </w:t>
      </w:r>
      <w:r w:rsidR="00C512E5">
        <w:rPr>
          <w:bCs/>
        </w:rPr>
        <w:t>f</w:t>
      </w:r>
      <w:r w:rsidR="004314D3">
        <w:rPr>
          <w:bCs/>
        </w:rPr>
        <w:t>irst</w:t>
      </w:r>
      <w:r w:rsidR="00C512E5" w:rsidRPr="00C512E5">
        <w:rPr>
          <w:bCs/>
        </w:rPr>
        <w:t xml:space="preserve"> Economic Development House Rehab payment for </w:t>
      </w:r>
      <w:r w:rsidR="004314D3">
        <w:rPr>
          <w:bCs/>
        </w:rPr>
        <w:t>902 7th</w:t>
      </w:r>
      <w:r w:rsidR="00C512E5" w:rsidRPr="00C512E5">
        <w:rPr>
          <w:bCs/>
        </w:rPr>
        <w:t xml:space="preserve"> </w:t>
      </w:r>
      <w:r w:rsidR="00FE6991">
        <w:rPr>
          <w:bCs/>
        </w:rPr>
        <w:t xml:space="preserve">St. </w:t>
      </w:r>
      <w:r w:rsidR="00C512E5" w:rsidRPr="00C512E5">
        <w:rPr>
          <w:bCs/>
        </w:rPr>
        <w:t>to John Ekberg for $10,000 Check #102</w:t>
      </w:r>
      <w:r w:rsidR="003A41CD">
        <w:rPr>
          <w:bCs/>
        </w:rPr>
        <w:t>84</w:t>
      </w:r>
      <w:r w:rsidR="008927D6">
        <w:rPr>
          <w:bCs/>
        </w:rPr>
        <w:t>7</w:t>
      </w:r>
      <w:r w:rsidR="00632109">
        <w:rPr>
          <w:bCs/>
        </w:rPr>
        <w:t xml:space="preserve"> and 501 10</w:t>
      </w:r>
      <w:r w:rsidR="00632109" w:rsidRPr="00FE6991">
        <w:rPr>
          <w:bCs/>
          <w:vertAlign w:val="superscript"/>
        </w:rPr>
        <w:t>th</w:t>
      </w:r>
      <w:r w:rsidR="00632109">
        <w:rPr>
          <w:bCs/>
        </w:rPr>
        <w:t xml:space="preserve"> St.</w:t>
      </w:r>
      <w:r w:rsidR="00632109" w:rsidRPr="00C512E5">
        <w:rPr>
          <w:bCs/>
        </w:rPr>
        <w:t xml:space="preserve"> to John Ekberg for $10,000 Check #102</w:t>
      </w:r>
      <w:r w:rsidR="00632109">
        <w:rPr>
          <w:bCs/>
        </w:rPr>
        <w:t>846</w:t>
      </w:r>
    </w:p>
    <w:p w14:paraId="0E8E3EE4" w14:textId="66402AE1" w:rsidR="004314D3" w:rsidRPr="002B3EB0" w:rsidRDefault="0079719D" w:rsidP="004314D3">
      <w:pPr>
        <w:tabs>
          <w:tab w:val="left" w:pos="360"/>
        </w:tabs>
        <w:jc w:val="both"/>
      </w:pPr>
      <w:r>
        <w:t xml:space="preserve">  </w:t>
      </w:r>
      <w:bookmarkEnd w:id="3"/>
      <w:r w:rsidR="004314D3" w:rsidRPr="004C2788">
        <w:t>Roll call vote on the consent agenda motion was as fo</w:t>
      </w:r>
      <w:r w:rsidR="004314D3">
        <w:t>llows:</w:t>
      </w:r>
    </w:p>
    <w:p w14:paraId="020F5AA4" w14:textId="619C4D46" w:rsidR="004314D3" w:rsidRPr="002B3EB0" w:rsidRDefault="004314D3" w:rsidP="004314D3">
      <w:pPr>
        <w:tabs>
          <w:tab w:val="left" w:pos="360"/>
          <w:tab w:val="left" w:pos="5760"/>
        </w:tabs>
        <w:jc w:val="both"/>
      </w:pPr>
      <w:r w:rsidRPr="002B3EB0">
        <w:tab/>
        <w:t>Ayes</w:t>
      </w:r>
      <w:r>
        <w:t xml:space="preserve">: </w:t>
      </w:r>
      <w:r w:rsidR="00632109">
        <w:t>tenBensel, Paulsen, Middagh, Kreutzer</w:t>
      </w:r>
    </w:p>
    <w:p w14:paraId="1BAE883A" w14:textId="00F10ECC" w:rsidR="00632109" w:rsidRPr="002B3EB0" w:rsidRDefault="004314D3" w:rsidP="00632109">
      <w:pPr>
        <w:tabs>
          <w:tab w:val="left" w:pos="360"/>
          <w:tab w:val="left" w:pos="5760"/>
        </w:tabs>
        <w:jc w:val="both"/>
      </w:pPr>
      <w:r w:rsidRPr="002B3EB0">
        <w:tab/>
        <w:t xml:space="preserve">Nays: </w:t>
      </w:r>
      <w:r w:rsidR="00632109">
        <w:t>None</w:t>
      </w:r>
    </w:p>
    <w:p w14:paraId="11ACCDF9" w14:textId="0E148D7C" w:rsidR="004314D3" w:rsidRPr="002B3EB0" w:rsidRDefault="00632109" w:rsidP="004314D3">
      <w:pPr>
        <w:tabs>
          <w:tab w:val="left" w:pos="360"/>
          <w:tab w:val="left" w:pos="5760"/>
        </w:tabs>
        <w:jc w:val="both"/>
      </w:pPr>
      <w:r>
        <w:tab/>
      </w:r>
      <w:r w:rsidR="004314D3" w:rsidRPr="002B3EB0">
        <w:t>Absent and Not Voting:</w:t>
      </w:r>
      <w:r w:rsidR="004314D3">
        <w:t xml:space="preserve"> Carpenter and Polston</w:t>
      </w:r>
    </w:p>
    <w:p w14:paraId="23447354" w14:textId="2FE23065" w:rsidR="004314D3" w:rsidRDefault="004314D3" w:rsidP="004314D3">
      <w:pPr>
        <w:tabs>
          <w:tab w:val="left" w:pos="360"/>
          <w:tab w:val="left" w:pos="5760"/>
        </w:tabs>
        <w:jc w:val="both"/>
      </w:pPr>
      <w:r w:rsidRPr="002B3EB0">
        <w:tab/>
      </w:r>
      <w:r>
        <w:rPr>
          <w:bCs/>
        </w:rPr>
        <w:t xml:space="preserve">The </w:t>
      </w:r>
      <w:r>
        <w:t xml:space="preserve">Mayor </w:t>
      </w:r>
      <w:r w:rsidRPr="002B3EB0">
        <w:t>declared the motion carried.</w:t>
      </w:r>
    </w:p>
    <w:p w14:paraId="3D90B2F0" w14:textId="77777777" w:rsidR="000A7852" w:rsidRDefault="000A7852" w:rsidP="004314D3">
      <w:pPr>
        <w:tabs>
          <w:tab w:val="left" w:pos="360"/>
          <w:tab w:val="left" w:pos="5760"/>
        </w:tabs>
        <w:jc w:val="both"/>
      </w:pPr>
    </w:p>
    <w:p w14:paraId="23CCCE27" w14:textId="5C357BCA" w:rsidR="000A7852" w:rsidRPr="00C512E5" w:rsidRDefault="000A7852" w:rsidP="000A7852">
      <w:pPr>
        <w:jc w:val="both"/>
        <w:rPr>
          <w:bCs/>
        </w:rPr>
      </w:pPr>
      <w:r w:rsidRPr="002B3EB0">
        <w:t>Motion by Councilman</w:t>
      </w:r>
      <w:r>
        <w:t xml:space="preserve"> </w:t>
      </w:r>
      <w:r w:rsidR="00632109">
        <w:t>tenBensel</w:t>
      </w:r>
      <w:r>
        <w:t xml:space="preserve"> and</w:t>
      </w:r>
      <w:r w:rsidRPr="002B3EB0">
        <w:t xml:space="preserve"> second by</w:t>
      </w:r>
      <w:r>
        <w:t xml:space="preserve"> </w:t>
      </w:r>
      <w:r w:rsidRPr="002B3EB0">
        <w:t>Councilman</w:t>
      </w:r>
      <w:r>
        <w:t xml:space="preserve"> </w:t>
      </w:r>
      <w:r w:rsidR="00632109">
        <w:t>Middagh</w:t>
      </w:r>
      <w:r>
        <w:t xml:space="preserve"> to approve the </w:t>
      </w:r>
      <w:r>
        <w:rPr>
          <w:bCs/>
        </w:rPr>
        <w:t xml:space="preserve">hiring of </w:t>
      </w:r>
      <w:r w:rsidR="00052034">
        <w:rPr>
          <w:bCs/>
        </w:rPr>
        <w:t>Utility Worker, Mark Weatherwax and Utility Billing Clerk, Lisa Bahe.</w:t>
      </w:r>
    </w:p>
    <w:p w14:paraId="030D7C8C" w14:textId="449034AD" w:rsidR="000A7852" w:rsidRPr="002B3EB0" w:rsidRDefault="000A7852" w:rsidP="000A7852">
      <w:pPr>
        <w:tabs>
          <w:tab w:val="left" w:pos="360"/>
        </w:tabs>
        <w:jc w:val="both"/>
      </w:pPr>
      <w:r>
        <w:t xml:space="preserve">  </w:t>
      </w:r>
      <w:r w:rsidRPr="004C2788">
        <w:t>Roll call vote on the consent agenda motion was as fo</w:t>
      </w:r>
      <w:r>
        <w:t>llows:</w:t>
      </w:r>
    </w:p>
    <w:p w14:paraId="376FBA30" w14:textId="2B54134B" w:rsidR="000A7852" w:rsidRPr="002B3EB0" w:rsidRDefault="000A7852" w:rsidP="000A7852">
      <w:pPr>
        <w:tabs>
          <w:tab w:val="left" w:pos="360"/>
          <w:tab w:val="left" w:pos="5760"/>
        </w:tabs>
        <w:jc w:val="both"/>
      </w:pPr>
      <w:r w:rsidRPr="002B3EB0">
        <w:tab/>
        <w:t>Ayes</w:t>
      </w:r>
      <w:r>
        <w:t xml:space="preserve">: </w:t>
      </w:r>
      <w:r w:rsidR="00632109">
        <w:t>Middagh, tenBensel, Kreutzer, Paulsen</w:t>
      </w:r>
    </w:p>
    <w:p w14:paraId="30BC9B9F" w14:textId="370F75F8" w:rsidR="000A7852" w:rsidRPr="002B3EB0" w:rsidRDefault="000A7852" w:rsidP="000A7852">
      <w:pPr>
        <w:tabs>
          <w:tab w:val="left" w:pos="360"/>
          <w:tab w:val="left" w:pos="5760"/>
        </w:tabs>
        <w:jc w:val="both"/>
      </w:pPr>
      <w:r w:rsidRPr="002B3EB0">
        <w:tab/>
        <w:t xml:space="preserve">Nays: </w:t>
      </w:r>
      <w:r w:rsidR="00632109">
        <w:t>None</w:t>
      </w:r>
      <w:r>
        <w:t xml:space="preserve"> </w:t>
      </w:r>
    </w:p>
    <w:p w14:paraId="4EAAE72C" w14:textId="77777777" w:rsidR="000A7852" w:rsidRPr="002B3EB0" w:rsidRDefault="000A7852" w:rsidP="000A7852">
      <w:pPr>
        <w:tabs>
          <w:tab w:val="left" w:pos="360"/>
          <w:tab w:val="left" w:pos="5760"/>
        </w:tabs>
        <w:jc w:val="both"/>
      </w:pPr>
      <w:r w:rsidRPr="002B3EB0">
        <w:tab/>
        <w:t>Absent and Not Voting:</w:t>
      </w:r>
      <w:r>
        <w:t xml:space="preserve"> Carpenter and Polston</w:t>
      </w:r>
    </w:p>
    <w:p w14:paraId="34B8777D" w14:textId="0668FF8F" w:rsidR="000A7852" w:rsidRDefault="000A7852" w:rsidP="004314D3">
      <w:pPr>
        <w:tabs>
          <w:tab w:val="left" w:pos="360"/>
          <w:tab w:val="left" w:pos="5760"/>
        </w:tabs>
        <w:jc w:val="both"/>
      </w:pPr>
      <w:r w:rsidRPr="002B3EB0">
        <w:tab/>
      </w:r>
      <w:r>
        <w:rPr>
          <w:bCs/>
        </w:rPr>
        <w:t xml:space="preserve">The </w:t>
      </w:r>
      <w:r>
        <w:t xml:space="preserve">Mayor </w:t>
      </w:r>
      <w:r w:rsidRPr="002B3EB0">
        <w:t>declared the motion carried.</w:t>
      </w:r>
    </w:p>
    <w:p w14:paraId="3AD7C945" w14:textId="77777777" w:rsidR="004314D3" w:rsidRDefault="004314D3" w:rsidP="004314D3">
      <w:pPr>
        <w:tabs>
          <w:tab w:val="left" w:pos="360"/>
        </w:tabs>
        <w:jc w:val="both"/>
        <w:rPr>
          <w:b/>
        </w:rPr>
      </w:pPr>
    </w:p>
    <w:p w14:paraId="3596B61C" w14:textId="77777777" w:rsidR="00F831FD" w:rsidRDefault="00101ACA" w:rsidP="00C74D75">
      <w:pPr>
        <w:tabs>
          <w:tab w:val="left" w:pos="360"/>
        </w:tabs>
        <w:jc w:val="both"/>
        <w:rPr>
          <w:b/>
        </w:rPr>
      </w:pPr>
      <w:r w:rsidRPr="002B3EB0">
        <w:rPr>
          <w:b/>
        </w:rPr>
        <w:lastRenderedPageBreak/>
        <w:t>ELECTED OFFICIAL COMMENTS</w:t>
      </w:r>
    </w:p>
    <w:p w14:paraId="29587483" w14:textId="6F053387" w:rsidR="004A6839" w:rsidRDefault="006979DA" w:rsidP="00C74D75">
      <w:pPr>
        <w:tabs>
          <w:tab w:val="left" w:pos="360"/>
        </w:tabs>
        <w:jc w:val="both"/>
        <w:rPr>
          <w:b/>
        </w:rPr>
      </w:pPr>
      <w:r>
        <w:rPr>
          <w:b/>
        </w:rPr>
        <w:t xml:space="preserve">  </w:t>
      </w:r>
      <w:bookmarkStart w:id="4" w:name="_Hlk514785352"/>
    </w:p>
    <w:p w14:paraId="6F41866D" w14:textId="22AE8D0E"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CB3BCB">
        <w:t xml:space="preserve">at </w:t>
      </w:r>
      <w:r w:rsidR="00632109">
        <w:t>8:20</w:t>
      </w:r>
      <w:r w:rsidR="00E36BB8">
        <w:t xml:space="preserve"> </w:t>
      </w:r>
      <w:r w:rsidR="001B33A7">
        <w:t>p.</w:t>
      </w:r>
      <w:r w:rsidR="00A4261C" w:rsidRPr="002B3EB0">
        <w:t>m</w:t>
      </w:r>
      <w:bookmarkEnd w:id="4"/>
      <w:r w:rsidR="00A4261C" w:rsidRPr="002B3EB0">
        <w:t>.</w:t>
      </w:r>
    </w:p>
    <w:p w14:paraId="3FCEF15E" w14:textId="0D262B38"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F97F65">
        <w:t>Febr</w:t>
      </w:r>
      <w:r w:rsidR="00270756">
        <w:t xml:space="preserve">uary </w:t>
      </w:r>
      <w:r w:rsidR="00F97F65">
        <w:t>4</w:t>
      </w:r>
      <w:r w:rsidR="007E68A1">
        <w:t>, 202</w:t>
      </w:r>
      <w:r w:rsidR="00270756">
        <w:t xml:space="preserve">5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D23E018" w:rsidR="00295045" w:rsidRPr="002B3EB0" w:rsidRDefault="00827BA8" w:rsidP="00BE503D">
      <w:pPr>
        <w:tabs>
          <w:tab w:val="left" w:pos="360"/>
          <w:tab w:val="left" w:pos="711"/>
          <w:tab w:val="left" w:pos="5580"/>
        </w:tabs>
        <w:jc w:val="both"/>
      </w:pPr>
      <w:r w:rsidRPr="002B3EB0">
        <w:tab/>
      </w:r>
      <w:r w:rsidRPr="002B3EB0">
        <w:tab/>
      </w:r>
      <w:r w:rsidRPr="002B3EB0">
        <w:tab/>
      </w:r>
      <w:r w:rsidR="006C1427">
        <w:t>Dixie Sickels</w:t>
      </w:r>
      <w:r w:rsidR="00C16319">
        <w:t>, City Clerk</w:t>
      </w:r>
    </w:p>
    <w:sectPr w:rsidR="00295045" w:rsidRPr="002B3EB0" w:rsidSect="00632109">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DE481" w14:textId="77777777" w:rsidR="00DC3603" w:rsidRDefault="00DC3603" w:rsidP="008535A8">
      <w:r>
        <w:separator/>
      </w:r>
    </w:p>
  </w:endnote>
  <w:endnote w:type="continuationSeparator" w:id="0">
    <w:p w14:paraId="2C342BCE" w14:textId="77777777" w:rsidR="00DC3603" w:rsidRDefault="00DC3603" w:rsidP="008535A8">
      <w:r>
        <w:continuationSeparator/>
      </w:r>
    </w:p>
  </w:endnote>
  <w:endnote w:type="continuationNotice" w:id="1">
    <w:p w14:paraId="439A8A34" w14:textId="77777777" w:rsidR="00DC3603" w:rsidRDefault="00DC3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E444" w14:textId="77777777" w:rsidR="00DC3603" w:rsidRDefault="00DC3603" w:rsidP="008535A8">
      <w:r>
        <w:separator/>
      </w:r>
    </w:p>
  </w:footnote>
  <w:footnote w:type="continuationSeparator" w:id="0">
    <w:p w14:paraId="138E8207" w14:textId="77777777" w:rsidR="00DC3603" w:rsidRDefault="00DC3603" w:rsidP="008535A8">
      <w:r>
        <w:continuationSeparator/>
      </w:r>
    </w:p>
  </w:footnote>
  <w:footnote w:type="continuationNotice" w:id="1">
    <w:p w14:paraId="093C3A0D" w14:textId="77777777" w:rsidR="00DC3603" w:rsidRDefault="00DC36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156232">
    <w:abstractNumId w:val="17"/>
  </w:num>
  <w:num w:numId="2" w16cid:durableId="1661889812">
    <w:abstractNumId w:val="35"/>
  </w:num>
  <w:num w:numId="3" w16cid:durableId="526675063">
    <w:abstractNumId w:val="12"/>
  </w:num>
  <w:num w:numId="4" w16cid:durableId="23674190">
    <w:abstractNumId w:val="5"/>
  </w:num>
  <w:num w:numId="5" w16cid:durableId="275453375">
    <w:abstractNumId w:val="25"/>
  </w:num>
  <w:num w:numId="6" w16cid:durableId="798106297">
    <w:abstractNumId w:val="20"/>
  </w:num>
  <w:num w:numId="7" w16cid:durableId="420376364">
    <w:abstractNumId w:val="16"/>
  </w:num>
  <w:num w:numId="8" w16cid:durableId="1947153603">
    <w:abstractNumId w:val="21"/>
  </w:num>
  <w:num w:numId="9" w16cid:durableId="677587323">
    <w:abstractNumId w:val="30"/>
  </w:num>
  <w:num w:numId="10" w16cid:durableId="111677075">
    <w:abstractNumId w:val="3"/>
  </w:num>
  <w:num w:numId="11" w16cid:durableId="1518425474">
    <w:abstractNumId w:val="13"/>
  </w:num>
  <w:num w:numId="12" w16cid:durableId="1097674636">
    <w:abstractNumId w:val="29"/>
  </w:num>
  <w:num w:numId="13" w16cid:durableId="887302932">
    <w:abstractNumId w:val="26"/>
  </w:num>
  <w:num w:numId="14" w16cid:durableId="1807508391">
    <w:abstractNumId w:val="9"/>
  </w:num>
  <w:num w:numId="15" w16cid:durableId="771247390">
    <w:abstractNumId w:val="8"/>
  </w:num>
  <w:num w:numId="16" w16cid:durableId="98372883">
    <w:abstractNumId w:val="27"/>
  </w:num>
  <w:num w:numId="17" w16cid:durableId="810445005">
    <w:abstractNumId w:val="15"/>
  </w:num>
  <w:num w:numId="18" w16cid:durableId="1859388841">
    <w:abstractNumId w:val="4"/>
  </w:num>
  <w:num w:numId="19" w16cid:durableId="213321318">
    <w:abstractNumId w:val="24"/>
  </w:num>
  <w:num w:numId="20" w16cid:durableId="1967617262">
    <w:abstractNumId w:val="2"/>
  </w:num>
  <w:num w:numId="21" w16cid:durableId="489565270">
    <w:abstractNumId w:val="23"/>
  </w:num>
  <w:num w:numId="22" w16cid:durableId="1928152172">
    <w:abstractNumId w:val="14"/>
  </w:num>
  <w:num w:numId="23" w16cid:durableId="824854653">
    <w:abstractNumId w:val="11"/>
  </w:num>
  <w:num w:numId="24" w16cid:durableId="1121919476">
    <w:abstractNumId w:val="33"/>
  </w:num>
  <w:num w:numId="25" w16cid:durableId="1105804665">
    <w:abstractNumId w:val="34"/>
  </w:num>
  <w:num w:numId="26" w16cid:durableId="816338786">
    <w:abstractNumId w:val="32"/>
  </w:num>
  <w:num w:numId="27" w16cid:durableId="383603845">
    <w:abstractNumId w:val="6"/>
  </w:num>
  <w:num w:numId="28" w16cid:durableId="1961060697">
    <w:abstractNumId w:val="7"/>
  </w:num>
  <w:num w:numId="29" w16cid:durableId="1206794493">
    <w:abstractNumId w:val="1"/>
  </w:num>
  <w:num w:numId="30" w16cid:durableId="1285699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3869524">
    <w:abstractNumId w:val="31"/>
  </w:num>
  <w:num w:numId="32" w16cid:durableId="1193882378">
    <w:abstractNumId w:val="18"/>
  </w:num>
  <w:num w:numId="33" w16cid:durableId="1967812134">
    <w:abstractNumId w:val="28"/>
  </w:num>
  <w:num w:numId="34" w16cid:durableId="1476217990">
    <w:abstractNumId w:val="0"/>
  </w:num>
  <w:num w:numId="35" w16cid:durableId="2024241034">
    <w:abstractNumId w:val="19"/>
  </w:num>
  <w:num w:numId="36" w16cid:durableId="15347327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27C32"/>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2034"/>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18A7"/>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16F7"/>
    <w:rsid w:val="0009233E"/>
    <w:rsid w:val="0009278B"/>
    <w:rsid w:val="0009480B"/>
    <w:rsid w:val="00095832"/>
    <w:rsid w:val="00096756"/>
    <w:rsid w:val="00096DA0"/>
    <w:rsid w:val="00097AE9"/>
    <w:rsid w:val="000A17AB"/>
    <w:rsid w:val="000A2700"/>
    <w:rsid w:val="000A2DC0"/>
    <w:rsid w:val="000A37CB"/>
    <w:rsid w:val="000A5B95"/>
    <w:rsid w:val="000A63E0"/>
    <w:rsid w:val="000A7022"/>
    <w:rsid w:val="000A7390"/>
    <w:rsid w:val="000A7852"/>
    <w:rsid w:val="000A7B55"/>
    <w:rsid w:val="000A7C38"/>
    <w:rsid w:val="000B067E"/>
    <w:rsid w:val="000B0A07"/>
    <w:rsid w:val="000B0DC0"/>
    <w:rsid w:val="000B138C"/>
    <w:rsid w:val="000B13F3"/>
    <w:rsid w:val="000B1735"/>
    <w:rsid w:val="000B3041"/>
    <w:rsid w:val="000B571F"/>
    <w:rsid w:val="000B5804"/>
    <w:rsid w:val="000B7019"/>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E31"/>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1DD7"/>
    <w:rsid w:val="00162432"/>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6EB2"/>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0DE7"/>
    <w:rsid w:val="001E1199"/>
    <w:rsid w:val="001E20B2"/>
    <w:rsid w:val="001E24A2"/>
    <w:rsid w:val="001E2879"/>
    <w:rsid w:val="001E2ECD"/>
    <w:rsid w:val="001E3E28"/>
    <w:rsid w:val="001E42B9"/>
    <w:rsid w:val="001E4F32"/>
    <w:rsid w:val="001E5114"/>
    <w:rsid w:val="001E527F"/>
    <w:rsid w:val="001E52F8"/>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6A99"/>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756"/>
    <w:rsid w:val="00270A66"/>
    <w:rsid w:val="00272B72"/>
    <w:rsid w:val="00272E2F"/>
    <w:rsid w:val="002730C3"/>
    <w:rsid w:val="00273119"/>
    <w:rsid w:val="00273D79"/>
    <w:rsid w:val="00274BE5"/>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281"/>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472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26E"/>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1CD"/>
    <w:rsid w:val="003A4602"/>
    <w:rsid w:val="003A6267"/>
    <w:rsid w:val="003A67EA"/>
    <w:rsid w:val="003A7976"/>
    <w:rsid w:val="003A7A59"/>
    <w:rsid w:val="003A7A65"/>
    <w:rsid w:val="003B0D2A"/>
    <w:rsid w:val="003B14BD"/>
    <w:rsid w:val="003B155C"/>
    <w:rsid w:val="003B18B4"/>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67"/>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6A40"/>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4D3"/>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4771D"/>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67544"/>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2AB"/>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1F16"/>
    <w:rsid w:val="004C2788"/>
    <w:rsid w:val="004C2A9F"/>
    <w:rsid w:val="004C3795"/>
    <w:rsid w:val="004C3A7D"/>
    <w:rsid w:val="004C4A5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AE5"/>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3FD"/>
    <w:rsid w:val="00516ABA"/>
    <w:rsid w:val="00516D50"/>
    <w:rsid w:val="00516D7A"/>
    <w:rsid w:val="00516FD7"/>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939"/>
    <w:rsid w:val="00534DAA"/>
    <w:rsid w:val="005357E4"/>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CD7"/>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204"/>
    <w:rsid w:val="00577CB6"/>
    <w:rsid w:val="0058054A"/>
    <w:rsid w:val="00581704"/>
    <w:rsid w:val="00581ABC"/>
    <w:rsid w:val="00582E72"/>
    <w:rsid w:val="00583C1A"/>
    <w:rsid w:val="0058468F"/>
    <w:rsid w:val="00584876"/>
    <w:rsid w:val="00585696"/>
    <w:rsid w:val="005856AA"/>
    <w:rsid w:val="00585791"/>
    <w:rsid w:val="00586ABD"/>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08E"/>
    <w:rsid w:val="005E0343"/>
    <w:rsid w:val="005E0382"/>
    <w:rsid w:val="005E08CC"/>
    <w:rsid w:val="005E0FF5"/>
    <w:rsid w:val="005E1155"/>
    <w:rsid w:val="005E1CEE"/>
    <w:rsid w:val="005E1E56"/>
    <w:rsid w:val="005E416A"/>
    <w:rsid w:val="005E5014"/>
    <w:rsid w:val="005E5FD0"/>
    <w:rsid w:val="005E67BD"/>
    <w:rsid w:val="005E6A0E"/>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521"/>
    <w:rsid w:val="00600C90"/>
    <w:rsid w:val="00602F4C"/>
    <w:rsid w:val="00603804"/>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45AB"/>
    <w:rsid w:val="00625499"/>
    <w:rsid w:val="00625996"/>
    <w:rsid w:val="00626210"/>
    <w:rsid w:val="00626549"/>
    <w:rsid w:val="00626DD4"/>
    <w:rsid w:val="0062767D"/>
    <w:rsid w:val="00627B43"/>
    <w:rsid w:val="0063067D"/>
    <w:rsid w:val="00630CD1"/>
    <w:rsid w:val="006314E6"/>
    <w:rsid w:val="00632109"/>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5742B"/>
    <w:rsid w:val="006600BC"/>
    <w:rsid w:val="00660CE7"/>
    <w:rsid w:val="006611F9"/>
    <w:rsid w:val="006613F0"/>
    <w:rsid w:val="00661546"/>
    <w:rsid w:val="00661B97"/>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837"/>
    <w:rsid w:val="006F7B18"/>
    <w:rsid w:val="00700745"/>
    <w:rsid w:val="0070078E"/>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069A"/>
    <w:rsid w:val="00741E5F"/>
    <w:rsid w:val="007424E2"/>
    <w:rsid w:val="00743274"/>
    <w:rsid w:val="007432BB"/>
    <w:rsid w:val="007435CC"/>
    <w:rsid w:val="00743AB2"/>
    <w:rsid w:val="00744635"/>
    <w:rsid w:val="00744770"/>
    <w:rsid w:val="00745298"/>
    <w:rsid w:val="007452CD"/>
    <w:rsid w:val="007460FB"/>
    <w:rsid w:val="00747B1E"/>
    <w:rsid w:val="00750768"/>
    <w:rsid w:val="007513D4"/>
    <w:rsid w:val="00751596"/>
    <w:rsid w:val="007515F4"/>
    <w:rsid w:val="00751672"/>
    <w:rsid w:val="0075266E"/>
    <w:rsid w:val="007528BA"/>
    <w:rsid w:val="00752E29"/>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6C9D"/>
    <w:rsid w:val="007779CF"/>
    <w:rsid w:val="00777E84"/>
    <w:rsid w:val="00777F19"/>
    <w:rsid w:val="00780EF0"/>
    <w:rsid w:val="00781960"/>
    <w:rsid w:val="0078269E"/>
    <w:rsid w:val="007849F2"/>
    <w:rsid w:val="00785532"/>
    <w:rsid w:val="00785B76"/>
    <w:rsid w:val="00785DCA"/>
    <w:rsid w:val="00785FBA"/>
    <w:rsid w:val="0078620D"/>
    <w:rsid w:val="00787890"/>
    <w:rsid w:val="0079024B"/>
    <w:rsid w:val="00790F28"/>
    <w:rsid w:val="007914A9"/>
    <w:rsid w:val="007919F1"/>
    <w:rsid w:val="0079269E"/>
    <w:rsid w:val="0079320B"/>
    <w:rsid w:val="00793A48"/>
    <w:rsid w:val="00793F52"/>
    <w:rsid w:val="00795A11"/>
    <w:rsid w:val="007964F4"/>
    <w:rsid w:val="0079662A"/>
    <w:rsid w:val="0079719D"/>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69E"/>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665"/>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2912"/>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618"/>
    <w:rsid w:val="00861803"/>
    <w:rsid w:val="00862C73"/>
    <w:rsid w:val="00862EC7"/>
    <w:rsid w:val="0086353E"/>
    <w:rsid w:val="0086389E"/>
    <w:rsid w:val="00863BEC"/>
    <w:rsid w:val="00863F75"/>
    <w:rsid w:val="00864112"/>
    <w:rsid w:val="00864DDB"/>
    <w:rsid w:val="00864FB5"/>
    <w:rsid w:val="0086558F"/>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5B"/>
    <w:rsid w:val="00891AD7"/>
    <w:rsid w:val="00891B5D"/>
    <w:rsid w:val="00891E37"/>
    <w:rsid w:val="008927D6"/>
    <w:rsid w:val="00893227"/>
    <w:rsid w:val="008939E1"/>
    <w:rsid w:val="00894059"/>
    <w:rsid w:val="008948A2"/>
    <w:rsid w:val="00894CFD"/>
    <w:rsid w:val="008952D6"/>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A1C"/>
    <w:rsid w:val="008F5E2D"/>
    <w:rsid w:val="008F7B7B"/>
    <w:rsid w:val="008F7ED3"/>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2CA4"/>
    <w:rsid w:val="00943D63"/>
    <w:rsid w:val="00943EC9"/>
    <w:rsid w:val="0094456A"/>
    <w:rsid w:val="00944966"/>
    <w:rsid w:val="009453D5"/>
    <w:rsid w:val="00946013"/>
    <w:rsid w:val="00946706"/>
    <w:rsid w:val="00946A46"/>
    <w:rsid w:val="00946B75"/>
    <w:rsid w:val="00946D3A"/>
    <w:rsid w:val="00947E79"/>
    <w:rsid w:val="00951B73"/>
    <w:rsid w:val="00951E8D"/>
    <w:rsid w:val="0095248F"/>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87EF4"/>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A6ED1"/>
    <w:rsid w:val="009B125F"/>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084C"/>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4E7F"/>
    <w:rsid w:val="00A45066"/>
    <w:rsid w:val="00A45BB4"/>
    <w:rsid w:val="00A45DBC"/>
    <w:rsid w:val="00A46856"/>
    <w:rsid w:val="00A47C25"/>
    <w:rsid w:val="00A47DC0"/>
    <w:rsid w:val="00A5051F"/>
    <w:rsid w:val="00A50546"/>
    <w:rsid w:val="00A516F2"/>
    <w:rsid w:val="00A51D1D"/>
    <w:rsid w:val="00A51FE3"/>
    <w:rsid w:val="00A5200A"/>
    <w:rsid w:val="00A52697"/>
    <w:rsid w:val="00A52F04"/>
    <w:rsid w:val="00A53006"/>
    <w:rsid w:val="00A5325F"/>
    <w:rsid w:val="00A53ECB"/>
    <w:rsid w:val="00A5400C"/>
    <w:rsid w:val="00A54482"/>
    <w:rsid w:val="00A54591"/>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351D"/>
    <w:rsid w:val="00AC4082"/>
    <w:rsid w:val="00AC4316"/>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2CD7"/>
    <w:rsid w:val="00AF3B96"/>
    <w:rsid w:val="00AF3FE7"/>
    <w:rsid w:val="00AF45BF"/>
    <w:rsid w:val="00AF4E24"/>
    <w:rsid w:val="00AF56BC"/>
    <w:rsid w:val="00AF5C2B"/>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12CD"/>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1FD9"/>
    <w:rsid w:val="00B526B0"/>
    <w:rsid w:val="00B52BDB"/>
    <w:rsid w:val="00B53893"/>
    <w:rsid w:val="00B549E8"/>
    <w:rsid w:val="00B54EB6"/>
    <w:rsid w:val="00B55096"/>
    <w:rsid w:val="00B5626E"/>
    <w:rsid w:val="00B57410"/>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962"/>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69D"/>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2E5"/>
    <w:rsid w:val="00C51BA6"/>
    <w:rsid w:val="00C51BCC"/>
    <w:rsid w:val="00C521C6"/>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6F9"/>
    <w:rsid w:val="00C74D75"/>
    <w:rsid w:val="00C74E8D"/>
    <w:rsid w:val="00C74F80"/>
    <w:rsid w:val="00C75191"/>
    <w:rsid w:val="00C75DF5"/>
    <w:rsid w:val="00C76F57"/>
    <w:rsid w:val="00C7747B"/>
    <w:rsid w:val="00C774A4"/>
    <w:rsid w:val="00C80F91"/>
    <w:rsid w:val="00C81085"/>
    <w:rsid w:val="00C815C3"/>
    <w:rsid w:val="00C82316"/>
    <w:rsid w:val="00C83212"/>
    <w:rsid w:val="00C83B0F"/>
    <w:rsid w:val="00C83C83"/>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3BCB"/>
    <w:rsid w:val="00CB4B97"/>
    <w:rsid w:val="00CB56B4"/>
    <w:rsid w:val="00CB59CD"/>
    <w:rsid w:val="00CB5CBD"/>
    <w:rsid w:val="00CB6FC2"/>
    <w:rsid w:val="00CB7025"/>
    <w:rsid w:val="00CC0217"/>
    <w:rsid w:val="00CC03EC"/>
    <w:rsid w:val="00CC0C83"/>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1E49"/>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18D"/>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A9"/>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603"/>
    <w:rsid w:val="00DC45D3"/>
    <w:rsid w:val="00DC6E9C"/>
    <w:rsid w:val="00DD0608"/>
    <w:rsid w:val="00DD0EC8"/>
    <w:rsid w:val="00DD2443"/>
    <w:rsid w:val="00DD2B17"/>
    <w:rsid w:val="00DD4DED"/>
    <w:rsid w:val="00DD4F3D"/>
    <w:rsid w:val="00DD504A"/>
    <w:rsid w:val="00DD51D0"/>
    <w:rsid w:val="00DD7378"/>
    <w:rsid w:val="00DD7668"/>
    <w:rsid w:val="00DE00B8"/>
    <w:rsid w:val="00DE04D2"/>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07D4C"/>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066"/>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1B4"/>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64C"/>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3901"/>
    <w:rsid w:val="00EE429E"/>
    <w:rsid w:val="00EE5169"/>
    <w:rsid w:val="00EE5901"/>
    <w:rsid w:val="00EE600F"/>
    <w:rsid w:val="00EE64D6"/>
    <w:rsid w:val="00EE6703"/>
    <w:rsid w:val="00EE71E6"/>
    <w:rsid w:val="00EE7602"/>
    <w:rsid w:val="00EE77F0"/>
    <w:rsid w:val="00EE7F4F"/>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4E55"/>
    <w:rsid w:val="00F06A74"/>
    <w:rsid w:val="00F06AAC"/>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4E9"/>
    <w:rsid w:val="00F278E3"/>
    <w:rsid w:val="00F27C6D"/>
    <w:rsid w:val="00F30325"/>
    <w:rsid w:val="00F30CBB"/>
    <w:rsid w:val="00F30CF9"/>
    <w:rsid w:val="00F32E8D"/>
    <w:rsid w:val="00F33283"/>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56F"/>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1FD"/>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F65"/>
    <w:rsid w:val="00FA0CA7"/>
    <w:rsid w:val="00FA118E"/>
    <w:rsid w:val="00FA1DA4"/>
    <w:rsid w:val="00FA268A"/>
    <w:rsid w:val="00FA269F"/>
    <w:rsid w:val="00FA2F7E"/>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991"/>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59473949">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508057593">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444437">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10723461">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63169599">
      <w:bodyDiv w:val="1"/>
      <w:marLeft w:val="0"/>
      <w:marRight w:val="0"/>
      <w:marTop w:val="0"/>
      <w:marBottom w:val="0"/>
      <w:divBdr>
        <w:top w:val="none" w:sz="0" w:space="0" w:color="auto"/>
        <w:left w:val="none" w:sz="0" w:space="0" w:color="auto"/>
        <w:bottom w:val="none" w:sz="0" w:space="0" w:color="auto"/>
        <w:right w:val="none" w:sz="0" w:space="0" w:color="auto"/>
      </w:divBdr>
    </w:div>
    <w:div w:id="1374882844">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40269219">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1993019988">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3EE9-CDC7-48BC-8FAB-BAD28CBA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802</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41</cp:revision>
  <cp:lastPrinted>2014-10-20T21:39:00Z</cp:lastPrinted>
  <dcterms:created xsi:type="dcterms:W3CDTF">2025-01-30T20:21:00Z</dcterms:created>
  <dcterms:modified xsi:type="dcterms:W3CDTF">2025-02-05T20:24:00Z</dcterms:modified>
</cp:coreProperties>
</file>